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05AF" w14:textId="77777777" w:rsidR="00955827" w:rsidRPr="00A53903" w:rsidRDefault="00955827" w:rsidP="00A53903">
      <w:pPr>
        <w:jc w:val="center"/>
        <w:rPr>
          <w:b/>
          <w:bCs/>
        </w:rPr>
      </w:pPr>
      <w:proofErr w:type="spellStart"/>
      <w:r w:rsidRPr="00A53903">
        <w:rPr>
          <w:rFonts w:ascii="Sylfaen" w:hAnsi="Sylfaen" w:cs="Sylfaen"/>
          <w:b/>
          <w:bCs/>
        </w:rPr>
        <w:t>ტექნიკური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დავალება</w:t>
      </w:r>
      <w:proofErr w:type="spellEnd"/>
      <w:r w:rsidRPr="00A53903">
        <w:rPr>
          <w:b/>
          <w:bCs/>
        </w:rPr>
        <w:t xml:space="preserve"> (TOR)</w:t>
      </w:r>
    </w:p>
    <w:p w14:paraId="0B75CE76" w14:textId="77777777" w:rsidR="00955827" w:rsidRPr="00A53903" w:rsidRDefault="00955827" w:rsidP="00A53903">
      <w:pPr>
        <w:jc w:val="center"/>
        <w:rPr>
          <w:b/>
          <w:bCs/>
        </w:rPr>
      </w:pPr>
      <w:proofErr w:type="spellStart"/>
      <w:r w:rsidRPr="00A53903">
        <w:rPr>
          <w:rFonts w:ascii="Sylfaen" w:hAnsi="Sylfaen" w:cs="Sylfaen"/>
          <w:b/>
          <w:bCs/>
        </w:rPr>
        <w:t>საკონსულტაციო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მომსახურება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ხრამი</w:t>
      </w:r>
      <w:proofErr w:type="spellEnd"/>
      <w:r w:rsidRPr="00A53903">
        <w:rPr>
          <w:b/>
          <w:bCs/>
        </w:rPr>
        <w:t>–</w:t>
      </w:r>
      <w:proofErr w:type="spellStart"/>
      <w:r w:rsidRPr="00A53903">
        <w:rPr>
          <w:rFonts w:ascii="Sylfaen" w:hAnsi="Sylfaen" w:cs="Sylfaen"/>
          <w:b/>
          <w:bCs/>
        </w:rPr>
        <w:t>რუსთავის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მილხიდის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დროებითი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ოპერაციული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სტაბილიზაციის</w:t>
      </w:r>
      <w:proofErr w:type="spellEnd"/>
      <w:r w:rsidRPr="00A53903">
        <w:rPr>
          <w:b/>
          <w:bCs/>
        </w:rPr>
        <w:t xml:space="preserve"> </w:t>
      </w:r>
      <w:proofErr w:type="spellStart"/>
      <w:r w:rsidRPr="00A53903">
        <w:rPr>
          <w:rFonts w:ascii="Sylfaen" w:hAnsi="Sylfaen" w:cs="Sylfaen"/>
          <w:b/>
          <w:bCs/>
        </w:rPr>
        <w:t>ღონისძიებებისათვის</w:t>
      </w:r>
      <w:proofErr w:type="spellEnd"/>
    </w:p>
    <w:p w14:paraId="417E4E13" w14:textId="77777777" w:rsidR="00955827" w:rsidRPr="009015AD" w:rsidRDefault="00955827" w:rsidP="00955827">
      <w:pPr>
        <w:numPr>
          <w:ilvl w:val="0"/>
          <w:numId w:val="1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ზოგადი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ინფორმაცია</w:t>
      </w:r>
      <w:proofErr w:type="spellEnd"/>
      <w:r w:rsidRPr="009015AD">
        <w:rPr>
          <w:b/>
          <w:bCs/>
        </w:rPr>
        <w:t xml:space="preserve"> </w:t>
      </w:r>
    </w:p>
    <w:p w14:paraId="2585F423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ხრამი</w:t>
      </w:r>
      <w:proofErr w:type="spellEnd"/>
      <w:r w:rsidRPr="00955827">
        <w:t>–</w:t>
      </w:r>
      <w:proofErr w:type="spellStart"/>
      <w:r w:rsidRPr="00955827">
        <w:rPr>
          <w:rFonts w:ascii="Sylfaen" w:hAnsi="Sylfaen" w:cs="Sylfaen"/>
        </w:rPr>
        <w:t>რუსთავის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მილხიდი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წარმოადგენს</w:t>
      </w:r>
      <w:proofErr w:type="spellEnd"/>
      <w:r w:rsidRPr="00955827">
        <w:t xml:space="preserve"> Georgian Water and Power (GWP)-</w:t>
      </w:r>
      <w:proofErr w:type="spellStart"/>
      <w:r w:rsidRPr="00955827">
        <w:rPr>
          <w:rFonts w:ascii="Sylfaen" w:hAnsi="Sylfaen" w:cs="Sylfaen"/>
        </w:rPr>
        <w:t>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კრიტიკულ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ობიექტს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რომელიც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გამოიყენება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სასმელი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წყლის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ტრანსპორტირებისთვის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რუსთავის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სისტემისკენ</w:t>
      </w:r>
      <w:proofErr w:type="spellEnd"/>
      <w:r w:rsidRPr="00955827">
        <w:t>.</w:t>
      </w:r>
    </w:p>
    <w:p w14:paraId="1EF3B643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ნაგებობა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ექსპლუატაციაშია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რამდენიმე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ათეული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წელია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ამჟამად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აღენიშნება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საერთო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დეგრადაცია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რომელიც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ძირითადად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დაკავშირებულია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კოროზიასთან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სხვადასხვა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კონსტრუქციული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დაბერებასთან</w:t>
      </w:r>
      <w:proofErr w:type="spellEnd"/>
      <w:r w:rsidRPr="00955827">
        <w:t>.</w:t>
      </w:r>
    </w:p>
    <w:p w14:paraId="06A3F020" w14:textId="77777777" w:rsidR="00955827" w:rsidRPr="00955827" w:rsidRDefault="00955827" w:rsidP="009A7A34">
      <w:pPr>
        <w:jc w:val="both"/>
      </w:pPr>
      <w:r w:rsidRPr="00955827">
        <w:t xml:space="preserve">GWP </w:t>
      </w:r>
      <w:proofErr w:type="spellStart"/>
      <w:r w:rsidRPr="00955827">
        <w:rPr>
          <w:rFonts w:ascii="Sylfaen" w:hAnsi="Sylfaen" w:cs="Sylfaen"/>
        </w:rPr>
        <w:t>მომავალში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გეგმავს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მუდმივი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ჩანაცვლების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გადაწყვეტის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განვითარებას</w:t>
      </w:r>
      <w:proofErr w:type="spellEnd"/>
      <w:r w:rsidRPr="00955827">
        <w:t xml:space="preserve">. </w:t>
      </w:r>
      <w:proofErr w:type="spellStart"/>
      <w:r w:rsidRPr="00955827">
        <w:rPr>
          <w:rFonts w:ascii="Sylfaen" w:hAnsi="Sylfaen" w:cs="Sylfaen"/>
        </w:rPr>
        <w:t>მანამდე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აუცილებელია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განხორციელება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რათა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უზრუნველყოფილი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იყოს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ნაგებობის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უსაფრთხო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ექსპლუატაცია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დამატებით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დაახლოებით</w:t>
      </w:r>
      <w:proofErr w:type="spellEnd"/>
      <w:r w:rsidRPr="00955827">
        <w:t xml:space="preserve"> 4–5 </w:t>
      </w:r>
      <w:proofErr w:type="spellStart"/>
      <w:r w:rsidRPr="00955827">
        <w:rPr>
          <w:rFonts w:ascii="Sylfaen" w:hAnsi="Sylfaen" w:cs="Sylfaen"/>
        </w:rPr>
        <w:t>წლის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განმავლობაში</w:t>
      </w:r>
      <w:proofErr w:type="spellEnd"/>
      <w:r w:rsidRPr="00955827">
        <w:t>.</w:t>
      </w:r>
    </w:p>
    <w:p w14:paraId="5A3FAF8D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აღნიშნული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საკონსულტაციო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მომსახურების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მიზანი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ხიდის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გადაპროექტება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რეაბილიტაცია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არამედ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პრაქტიკული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განხორციელებადი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ეკონომიკურად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გონივრული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საინჟინრო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გადაწყვეტილებების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განსაზღვრა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რომლებიც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უზრუნველყოფს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უსაფრთხო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ექსპლუატაციას</w:t>
      </w:r>
      <w:proofErr w:type="spellEnd"/>
      <w:r w:rsidRPr="00955827">
        <w:t>.</w:t>
      </w:r>
    </w:p>
    <w:p w14:paraId="583E8957" w14:textId="77777777" w:rsidR="00955827" w:rsidRPr="009015AD" w:rsidRDefault="00955827" w:rsidP="009A7A34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კონსულტაციის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მიზანი</w:t>
      </w:r>
      <w:proofErr w:type="spellEnd"/>
      <w:r w:rsidRPr="009015AD">
        <w:rPr>
          <w:b/>
          <w:bCs/>
        </w:rPr>
        <w:t xml:space="preserve"> </w:t>
      </w:r>
    </w:p>
    <w:p w14:paraId="7227B5A1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მიზანია</w:t>
      </w:r>
      <w:proofErr w:type="spellEnd"/>
      <w:r w:rsidRPr="00955827">
        <w:t>:</w:t>
      </w:r>
    </w:p>
    <w:p w14:paraId="786FD852" w14:textId="77777777" w:rsidR="00955827" w:rsidRPr="00955827" w:rsidRDefault="00955827" w:rsidP="009A7A34">
      <w:pPr>
        <w:numPr>
          <w:ilvl w:val="0"/>
          <w:numId w:val="3"/>
        </w:numPr>
        <w:jc w:val="both"/>
      </w:pPr>
      <w:proofErr w:type="spellStart"/>
      <w:r w:rsidRPr="00955827">
        <w:rPr>
          <w:rFonts w:ascii="Sylfaen" w:hAnsi="Sylfaen" w:cs="Sylfaen"/>
        </w:rPr>
        <w:t>მილხიდის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მიმდინარე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მდგომარეობის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 </w:t>
      </w:r>
    </w:p>
    <w:p w14:paraId="75CAC549" w14:textId="77777777" w:rsidR="00955827" w:rsidRPr="00955827" w:rsidRDefault="00955827" w:rsidP="009A7A34">
      <w:pPr>
        <w:numPr>
          <w:ilvl w:val="0"/>
          <w:numId w:val="3"/>
        </w:numPr>
        <w:jc w:val="both"/>
      </w:pPr>
      <w:proofErr w:type="spellStart"/>
      <w:r w:rsidRPr="00955827">
        <w:rPr>
          <w:rFonts w:ascii="Sylfaen" w:hAnsi="Sylfaen" w:cs="Sylfaen"/>
        </w:rPr>
        <w:t>კრიტიკული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დეფექტებისა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მნიშვნელოვანი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დაზიანების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მქონე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უბნების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იდენტიფიცირება</w:t>
      </w:r>
      <w:proofErr w:type="spellEnd"/>
      <w:r w:rsidRPr="00955827">
        <w:t xml:space="preserve"> </w:t>
      </w:r>
    </w:p>
    <w:p w14:paraId="7EFF7954" w14:textId="77777777" w:rsidR="00955827" w:rsidRPr="00955827" w:rsidRDefault="00955827" w:rsidP="009A7A34">
      <w:pPr>
        <w:numPr>
          <w:ilvl w:val="0"/>
          <w:numId w:val="3"/>
        </w:numPr>
        <w:jc w:val="both"/>
      </w:pP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განსაზღვრა</w:t>
      </w:r>
      <w:proofErr w:type="spellEnd"/>
      <w:r w:rsidRPr="00955827">
        <w:t xml:space="preserve"> </w:t>
      </w:r>
    </w:p>
    <w:p w14:paraId="29DE7671" w14:textId="77777777" w:rsidR="00955827" w:rsidRPr="00955827" w:rsidRDefault="00955827" w:rsidP="009A7A34">
      <w:pPr>
        <w:numPr>
          <w:ilvl w:val="0"/>
          <w:numId w:val="3"/>
        </w:numPr>
        <w:jc w:val="both"/>
      </w:pPr>
      <w:proofErr w:type="spellStart"/>
      <w:r w:rsidRPr="00955827">
        <w:rPr>
          <w:rFonts w:ascii="Sylfaen" w:hAnsi="Sylfaen" w:cs="Sylfaen"/>
        </w:rPr>
        <w:t>სამუშაოების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მომავალი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შესრულებისთვის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საჭირო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დოკუმენტაციის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მომზადება</w:t>
      </w:r>
      <w:proofErr w:type="spellEnd"/>
      <w:r w:rsidRPr="00955827">
        <w:t xml:space="preserve"> </w:t>
      </w:r>
    </w:p>
    <w:p w14:paraId="56728851" w14:textId="77777777" w:rsidR="00955827" w:rsidRPr="00955827" w:rsidRDefault="00955827" w:rsidP="009A7A34">
      <w:pPr>
        <w:numPr>
          <w:ilvl w:val="0"/>
          <w:numId w:val="3"/>
        </w:numPr>
        <w:jc w:val="both"/>
      </w:pPr>
      <w:r w:rsidRPr="00955827">
        <w:t>GWP-</w:t>
      </w:r>
      <w:proofErr w:type="spellStart"/>
      <w:r w:rsidRPr="00955827">
        <w:rPr>
          <w:rFonts w:ascii="Sylfaen" w:hAnsi="Sylfaen" w:cs="Sylfaen"/>
        </w:rPr>
        <w:t>ისთვის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შეზღუდული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მხარდაჭერის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გაწევა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სამუშაოების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შესრულების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ეტაპზე</w:t>
      </w:r>
      <w:proofErr w:type="spellEnd"/>
      <w:r w:rsidRPr="00955827">
        <w:t xml:space="preserve">. </w:t>
      </w:r>
    </w:p>
    <w:p w14:paraId="02E47F45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შემოთავაზებული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იყოს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მიმართული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ექსპლუატაციის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ვადის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გახანგრძლივებაზე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დაახლოებით</w:t>
      </w:r>
      <w:proofErr w:type="spellEnd"/>
      <w:r w:rsidRPr="00955827">
        <w:t xml:space="preserve"> 4–5 </w:t>
      </w:r>
      <w:proofErr w:type="spellStart"/>
      <w:r w:rsidRPr="00955827">
        <w:rPr>
          <w:rFonts w:ascii="Sylfaen" w:hAnsi="Sylfaen" w:cs="Sylfaen"/>
        </w:rPr>
        <w:t>წლით</w:t>
      </w:r>
      <w:proofErr w:type="spellEnd"/>
      <w:r w:rsidRPr="00955827">
        <w:t>.</w:t>
      </w:r>
    </w:p>
    <w:p w14:paraId="12F32681" w14:textId="77777777" w:rsidR="00955827" w:rsidRPr="009015AD" w:rsidRDefault="00955827" w:rsidP="009A7A34">
      <w:pPr>
        <w:numPr>
          <w:ilvl w:val="0"/>
          <w:numId w:val="4"/>
        </w:numPr>
        <w:jc w:val="both"/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lastRenderedPageBreak/>
        <w:t>მომსახურების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მოცულობა</w:t>
      </w:r>
      <w:proofErr w:type="spellEnd"/>
      <w:r w:rsidRPr="009015AD">
        <w:rPr>
          <w:b/>
          <w:bCs/>
        </w:rPr>
        <w:t xml:space="preserve"> </w:t>
      </w:r>
    </w:p>
    <w:p w14:paraId="1518CB54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განახორციელოს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შემდეგი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მომსახურებები</w:t>
      </w:r>
      <w:proofErr w:type="spellEnd"/>
      <w:r w:rsidRPr="00955827">
        <w:t>.</w:t>
      </w:r>
    </w:p>
    <w:p w14:paraId="733D234A" w14:textId="77777777" w:rsidR="00955827" w:rsidRPr="00955827" w:rsidRDefault="00955827" w:rsidP="009A7A34">
      <w:pPr>
        <w:jc w:val="both"/>
      </w:pPr>
      <w:r w:rsidRPr="00955827">
        <w:t xml:space="preserve">3.1 </w:t>
      </w:r>
      <w:proofErr w:type="spellStart"/>
      <w:r w:rsidRPr="00955827">
        <w:rPr>
          <w:rFonts w:ascii="Sylfaen" w:hAnsi="Sylfaen" w:cs="Sylfaen"/>
        </w:rPr>
        <w:t>არსებული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მიმოხილვა</w:t>
      </w:r>
      <w:proofErr w:type="spellEnd"/>
    </w:p>
    <w:p w14:paraId="0B7FBC8E" w14:textId="77777777" w:rsidR="00955827" w:rsidRPr="00955827" w:rsidRDefault="00955827" w:rsidP="009A7A34">
      <w:pPr>
        <w:jc w:val="both"/>
      </w:pPr>
      <w:r w:rsidRPr="00955827">
        <w:t xml:space="preserve">GWP </w:t>
      </w: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გადასცემს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ინფრასტრუქტურასთან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დაკავშირებულ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ხელმისაწვდომ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დოკუმენტაციას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მათ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შორის</w:t>
      </w:r>
      <w:proofErr w:type="spellEnd"/>
      <w:r w:rsidRPr="00955827">
        <w:t xml:space="preserve"> Georgian </w:t>
      </w:r>
      <w:proofErr w:type="spellStart"/>
      <w:r w:rsidRPr="00955827">
        <w:t>Technical</w:t>
      </w:r>
      <w:proofErr w:type="spellEnd"/>
      <w:r w:rsidRPr="00955827">
        <w:t xml:space="preserve"> University-</w:t>
      </w:r>
      <w:proofErr w:type="spellStart"/>
      <w:r w:rsidRPr="00955827">
        <w:rPr>
          <w:rFonts w:ascii="Sylfaen" w:hAnsi="Sylfaen" w:cs="Sylfaen"/>
        </w:rPr>
        <w:t>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მიერ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მომზადებულ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წინა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ანგარიშებს</w:t>
      </w:r>
      <w:proofErr w:type="spellEnd"/>
      <w:r w:rsidRPr="00955827">
        <w:t>.</w:t>
      </w:r>
    </w:p>
    <w:p w14:paraId="3E715200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მიწოდებული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დოკუმენტაცია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განიხილება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მხოლოდ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საინფორმაციო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საცნობარო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მიზნებისთვის</w:t>
      </w:r>
      <w:proofErr w:type="spellEnd"/>
      <w:r w:rsidRPr="00955827">
        <w:t>.</w:t>
      </w:r>
    </w:p>
    <w:p w14:paraId="1C63AF9B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შეუძლია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გამოიყენოს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აღნიშნული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დოკუმენტაცია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როგორც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დამხმარე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თუმცა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ვალდებულია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დამოუკიდებლად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გადაამოწმოს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ნებისმიერი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რომელსაც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ჩათვლის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მნიშვნელოვანად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შემოთავაზებული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გადაწყვეტის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შემუშავებისთვის</w:t>
      </w:r>
      <w:proofErr w:type="spellEnd"/>
      <w:r w:rsidRPr="00955827">
        <w:t>.</w:t>
      </w:r>
    </w:p>
    <w:p w14:paraId="37548C79" w14:textId="77777777" w:rsidR="00955827" w:rsidRPr="00955827" w:rsidRDefault="00955827" w:rsidP="009A7A34">
      <w:pPr>
        <w:jc w:val="both"/>
      </w:pPr>
      <w:r w:rsidRPr="00955827">
        <w:t xml:space="preserve">3.2 </w:t>
      </w:r>
      <w:proofErr w:type="spellStart"/>
      <w:r w:rsidRPr="00955827">
        <w:rPr>
          <w:rFonts w:ascii="Sylfaen" w:hAnsi="Sylfaen" w:cs="Sylfaen"/>
        </w:rPr>
        <w:t>კონსტრუქციის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ინსპექტირება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მდგომარეობის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</w:p>
    <w:p w14:paraId="419DDC84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ჩაატაროს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ინფრასტრუქტურის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ინსპექტირება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მათ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შორის</w:t>
      </w:r>
      <w:proofErr w:type="spellEnd"/>
      <w:r w:rsidRPr="00955827">
        <w:t>:</w:t>
      </w:r>
    </w:p>
    <w:p w14:paraId="602196A2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ზოგადი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ვიზუალური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ინსპექტირება</w:t>
      </w:r>
      <w:proofErr w:type="spellEnd"/>
      <w:r w:rsidRPr="00955827">
        <w:t xml:space="preserve"> </w:t>
      </w:r>
    </w:p>
    <w:p w14:paraId="039CA729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კოროზიით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დაზიანებული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უბნების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იდენტიფიცირება</w:t>
      </w:r>
      <w:proofErr w:type="spellEnd"/>
      <w:r w:rsidRPr="00955827">
        <w:t xml:space="preserve"> </w:t>
      </w:r>
    </w:p>
    <w:p w14:paraId="2BC58F5C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ლოკალიზებული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დაზიანებების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იდენტიფიცირება</w:t>
      </w:r>
      <w:proofErr w:type="spellEnd"/>
      <w:r w:rsidRPr="00955827">
        <w:t xml:space="preserve"> </w:t>
      </w:r>
    </w:p>
    <w:p w14:paraId="5519907E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საყრდენებისა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ხელმისაწვდომი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 </w:t>
      </w:r>
    </w:p>
    <w:p w14:paraId="50C903F8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მილების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საყრდენებისა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ანკერული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სისტემების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 </w:t>
      </w:r>
    </w:p>
    <w:p w14:paraId="4AAA24E6" w14:textId="77777777" w:rsidR="00955827" w:rsidRPr="00955827" w:rsidRDefault="00955827" w:rsidP="009A7A34">
      <w:pPr>
        <w:numPr>
          <w:ilvl w:val="0"/>
          <w:numId w:val="5"/>
        </w:numPr>
        <w:jc w:val="both"/>
      </w:pPr>
      <w:proofErr w:type="spellStart"/>
      <w:r w:rsidRPr="00955827">
        <w:rPr>
          <w:rFonts w:ascii="Sylfaen" w:hAnsi="Sylfaen" w:cs="Sylfaen"/>
        </w:rPr>
        <w:t>მნიშვნელოვანი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რისკების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იდენტიფიცირება</w:t>
      </w:r>
      <w:proofErr w:type="spellEnd"/>
      <w:r w:rsidRPr="00955827">
        <w:t xml:space="preserve">. </w:t>
      </w:r>
    </w:p>
    <w:p w14:paraId="7C56634B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საჭიროების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შემთხვევაში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შეუძლია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შემოგვთავაზოს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შეზღუდული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არადესტრუქციული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ტესტირება</w:t>
      </w:r>
      <w:proofErr w:type="spellEnd"/>
      <w:r w:rsidRPr="00955827">
        <w:t xml:space="preserve"> (NDT).</w:t>
      </w:r>
    </w:p>
    <w:p w14:paraId="192C28FD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ბეტონის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</w:p>
    <w:p w14:paraId="4E2D2563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ჩაატაროს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არსებული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ბეტონის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შემთხვევაში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ისინი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მნიშვნელოვანია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ღონისძიებებისთვის</w:t>
      </w:r>
      <w:proofErr w:type="spellEnd"/>
      <w:r w:rsidRPr="00955827">
        <w:t>.</w:t>
      </w:r>
    </w:p>
    <w:p w14:paraId="350018A3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შეფასება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შეიძლება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მოიცავდეს</w:t>
      </w:r>
      <w:proofErr w:type="spellEnd"/>
      <w:r w:rsidRPr="00955827">
        <w:t>:</w:t>
      </w:r>
    </w:p>
    <w:p w14:paraId="5FBDFE9A" w14:textId="77777777" w:rsidR="00955827" w:rsidRPr="00955827" w:rsidRDefault="00955827" w:rsidP="009A7A34">
      <w:pPr>
        <w:numPr>
          <w:ilvl w:val="0"/>
          <w:numId w:val="6"/>
        </w:numPr>
        <w:jc w:val="both"/>
      </w:pPr>
      <w:proofErr w:type="spellStart"/>
      <w:r w:rsidRPr="00955827">
        <w:rPr>
          <w:rFonts w:ascii="Sylfaen" w:hAnsi="Sylfaen" w:cs="Sylfaen"/>
        </w:rPr>
        <w:t>ვიზუალურ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ინსპექტირებას</w:t>
      </w:r>
      <w:proofErr w:type="spellEnd"/>
      <w:r w:rsidRPr="00955827">
        <w:t xml:space="preserve"> </w:t>
      </w:r>
    </w:p>
    <w:p w14:paraId="16DD4E89" w14:textId="77777777" w:rsidR="00955827" w:rsidRPr="00955827" w:rsidRDefault="00955827" w:rsidP="009A7A34">
      <w:pPr>
        <w:numPr>
          <w:ilvl w:val="0"/>
          <w:numId w:val="6"/>
        </w:numPr>
        <w:jc w:val="both"/>
      </w:pP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შმიდტის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ჩაქუჩის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ტესტებს</w:t>
      </w:r>
      <w:proofErr w:type="spellEnd"/>
      <w:r w:rsidRPr="00955827">
        <w:t xml:space="preserve"> </w:t>
      </w:r>
    </w:p>
    <w:p w14:paraId="431AA986" w14:textId="77777777" w:rsidR="00955827" w:rsidRPr="00955827" w:rsidRDefault="00955827" w:rsidP="009A7A34">
      <w:pPr>
        <w:numPr>
          <w:ilvl w:val="0"/>
          <w:numId w:val="6"/>
        </w:numPr>
        <w:jc w:val="both"/>
      </w:pPr>
      <w:proofErr w:type="spellStart"/>
      <w:r w:rsidRPr="00955827">
        <w:rPr>
          <w:rFonts w:ascii="Sylfaen" w:hAnsi="Sylfaen" w:cs="Sylfaen"/>
        </w:rPr>
        <w:lastRenderedPageBreak/>
        <w:t>კარბონატაციის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შეფასებას</w:t>
      </w:r>
      <w:proofErr w:type="spellEnd"/>
      <w:r w:rsidRPr="00955827">
        <w:t xml:space="preserve"> </w:t>
      </w:r>
    </w:p>
    <w:p w14:paraId="70E645A8" w14:textId="77777777" w:rsidR="00955827" w:rsidRPr="00955827" w:rsidRDefault="00955827" w:rsidP="009A7A34">
      <w:pPr>
        <w:numPr>
          <w:ilvl w:val="0"/>
          <w:numId w:val="6"/>
        </w:numPr>
        <w:jc w:val="both"/>
      </w:pPr>
      <w:proofErr w:type="spellStart"/>
      <w:r w:rsidRPr="00955827">
        <w:rPr>
          <w:rFonts w:ascii="Sylfaen" w:hAnsi="Sylfaen" w:cs="Sylfaen"/>
        </w:rPr>
        <w:t>საჭიროების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შემთხვევაში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მასალების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შემოწმებას</w:t>
      </w:r>
      <w:proofErr w:type="spellEnd"/>
      <w:r w:rsidRPr="00955827">
        <w:t xml:space="preserve">. </w:t>
      </w:r>
    </w:p>
    <w:p w14:paraId="4D0B1EEA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ამ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დავალების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ფარგლებში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იგეგმება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ფართომასშტაბიანი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დესტრუქციული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ტესტირების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კამპანია</w:t>
      </w:r>
      <w:proofErr w:type="spellEnd"/>
      <w:r w:rsidRPr="00955827">
        <w:t>.</w:t>
      </w:r>
    </w:p>
    <w:p w14:paraId="3EADCB9A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ჰიდროლოგიური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მიმოხილვა</w:t>
      </w:r>
      <w:proofErr w:type="spellEnd"/>
    </w:p>
    <w:p w14:paraId="2C68AF8F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ჩაატაროს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მდინარის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გადაკვეთის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პირობების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ჰიდროლოგიური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მიმოხილვა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რომელიც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დაფუძნებული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იქნება</w:t>
      </w:r>
      <w:proofErr w:type="spellEnd"/>
      <w:r w:rsidRPr="00955827">
        <w:t>:</w:t>
      </w:r>
    </w:p>
    <w:p w14:paraId="4723C7E8" w14:textId="77777777" w:rsidR="00955827" w:rsidRPr="00955827" w:rsidRDefault="00955827" w:rsidP="009A7A34">
      <w:pPr>
        <w:numPr>
          <w:ilvl w:val="0"/>
          <w:numId w:val="7"/>
        </w:numPr>
        <w:jc w:val="both"/>
      </w:pPr>
      <w:proofErr w:type="spellStart"/>
      <w:r w:rsidRPr="00955827">
        <w:rPr>
          <w:rFonts w:ascii="Sylfaen" w:hAnsi="Sylfaen" w:cs="Sylfaen"/>
        </w:rPr>
        <w:t>ხელმისაწვდომ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ისტორიულ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ინფორმაციაზე</w:t>
      </w:r>
      <w:proofErr w:type="spellEnd"/>
      <w:r w:rsidRPr="00955827">
        <w:t xml:space="preserve"> </w:t>
      </w:r>
    </w:p>
    <w:p w14:paraId="42B8E9A5" w14:textId="77777777" w:rsidR="00955827" w:rsidRPr="00955827" w:rsidRDefault="00955827" w:rsidP="009A7A34">
      <w:pPr>
        <w:numPr>
          <w:ilvl w:val="0"/>
          <w:numId w:val="7"/>
        </w:numPr>
        <w:jc w:val="both"/>
      </w:pPr>
      <w:proofErr w:type="spellStart"/>
      <w:r w:rsidRPr="00955827">
        <w:rPr>
          <w:rFonts w:ascii="Sylfaen" w:hAnsi="Sylfaen" w:cs="Sylfaen"/>
        </w:rPr>
        <w:t>ვიზუალურ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დაკვირვებებზე</w:t>
      </w:r>
      <w:proofErr w:type="spellEnd"/>
      <w:r w:rsidRPr="00955827">
        <w:t xml:space="preserve"> </w:t>
      </w:r>
    </w:p>
    <w:p w14:paraId="4AE83B07" w14:textId="77777777" w:rsidR="00955827" w:rsidRPr="00955827" w:rsidRDefault="00955827" w:rsidP="009A7A34">
      <w:pPr>
        <w:numPr>
          <w:ilvl w:val="0"/>
          <w:numId w:val="7"/>
        </w:numPr>
        <w:jc w:val="both"/>
      </w:pPr>
      <w:proofErr w:type="spellStart"/>
      <w:r w:rsidRPr="00955827">
        <w:rPr>
          <w:rFonts w:ascii="Sylfaen" w:hAnsi="Sylfaen" w:cs="Sylfaen"/>
        </w:rPr>
        <w:t>არსებულ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დოკუმენტაციაზე</w:t>
      </w:r>
      <w:proofErr w:type="spellEnd"/>
      <w:r w:rsidRPr="00955827">
        <w:t xml:space="preserve"> </w:t>
      </w:r>
    </w:p>
    <w:p w14:paraId="4A2D5E73" w14:textId="77777777" w:rsidR="00955827" w:rsidRPr="00955827" w:rsidRDefault="00955827" w:rsidP="009A7A34">
      <w:pPr>
        <w:numPr>
          <w:ilvl w:val="0"/>
          <w:numId w:val="7"/>
        </w:numPr>
        <w:jc w:val="both"/>
      </w:pPr>
      <w:proofErr w:type="spellStart"/>
      <w:r w:rsidRPr="00955827">
        <w:rPr>
          <w:rFonts w:ascii="Sylfaen" w:hAnsi="Sylfaen" w:cs="Sylfaen"/>
        </w:rPr>
        <w:t>ხილულ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ეროზიულ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გარეცხვის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პირობებზე</w:t>
      </w:r>
      <w:proofErr w:type="spellEnd"/>
      <w:r w:rsidRPr="00955827">
        <w:t xml:space="preserve">. </w:t>
      </w:r>
    </w:p>
    <w:p w14:paraId="498D32A0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გაფართოებული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ჰიდრავლიკური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მოდელირება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საჭირო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იქნება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სპეციალურად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იქნება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დასაბუთებული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დამტკიცებული</w:t>
      </w:r>
      <w:proofErr w:type="spellEnd"/>
      <w:r w:rsidRPr="00955827">
        <w:t xml:space="preserve"> GWP-</w:t>
      </w:r>
      <w:proofErr w:type="spellStart"/>
      <w:r w:rsidRPr="00955827">
        <w:rPr>
          <w:rFonts w:ascii="Sylfaen" w:hAnsi="Sylfaen" w:cs="Sylfaen"/>
        </w:rPr>
        <w:t>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მიერ</w:t>
      </w:r>
      <w:proofErr w:type="spellEnd"/>
      <w:r w:rsidRPr="00955827">
        <w:t>.</w:t>
      </w:r>
    </w:p>
    <w:p w14:paraId="48DBFD97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გეოლოგიური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გეოტექნიკური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ინფორმაცია</w:t>
      </w:r>
      <w:proofErr w:type="spellEnd"/>
    </w:p>
    <w:p w14:paraId="3A9C5F0D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შეუძლია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დაეყრდნოს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არსებულ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გეოლოგიურ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გეოტექნიკურ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ინფორმაციას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მას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საკმარისად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მიიჩნევს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შემოთავაზებული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ღონისძიებებისთვის</w:t>
      </w:r>
      <w:proofErr w:type="spellEnd"/>
      <w:r w:rsidRPr="00955827">
        <w:t>.</w:t>
      </w:r>
    </w:p>
    <w:p w14:paraId="1BF73D5B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აღნიშნული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დავალების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ფარგლებში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იგეგმება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ფართომასშტაბიანი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გეოტექნიკური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კვლევები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გარდა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შემთხვევისა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გამოვლინდება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მნიშვნელოვანი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გაუთვალისწინებელი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დეფექტები</w:t>
      </w:r>
      <w:proofErr w:type="spellEnd"/>
      <w:r w:rsidRPr="00955827">
        <w:t>.</w:t>
      </w:r>
    </w:p>
    <w:p w14:paraId="76F99868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ინსპექტირების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მიზანია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პრაქტიკული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განსაზღვრა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ხიდის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გადაპროექტება</w:t>
      </w:r>
      <w:proofErr w:type="spellEnd"/>
      <w:r w:rsidRPr="00955827">
        <w:t>.</w:t>
      </w:r>
    </w:p>
    <w:p w14:paraId="6058D181" w14:textId="77777777" w:rsidR="00955827" w:rsidRPr="00955827" w:rsidRDefault="00955827" w:rsidP="009A7A34">
      <w:pPr>
        <w:jc w:val="both"/>
      </w:pPr>
      <w:r w:rsidRPr="00955827">
        <w:t xml:space="preserve">3.3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პროექტირება</w:t>
      </w:r>
      <w:proofErr w:type="spellEnd"/>
    </w:p>
    <w:p w14:paraId="4A6A284A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ინსპექტირებისა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შეფასების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საფუძველზე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მოამზადოს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პროექტი</w:t>
      </w:r>
      <w:proofErr w:type="spellEnd"/>
      <w:r w:rsidRPr="00955827">
        <w:t>.</w:t>
      </w:r>
    </w:p>
    <w:p w14:paraId="65988455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საჭიროების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შემთხვევაში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შეიძლება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მოიცავდეს</w:t>
      </w:r>
      <w:proofErr w:type="spellEnd"/>
      <w:r w:rsidRPr="00955827">
        <w:t>:</w:t>
      </w:r>
    </w:p>
    <w:p w14:paraId="2719AED6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ფოლადის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გამაგრებებს</w:t>
      </w:r>
      <w:proofErr w:type="spellEnd"/>
      <w:r w:rsidRPr="00955827">
        <w:t xml:space="preserve"> </w:t>
      </w:r>
    </w:p>
    <w:p w14:paraId="1F55082F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ძლიერ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დაზიანებული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ჩანაცვლებას</w:t>
      </w:r>
      <w:proofErr w:type="spellEnd"/>
      <w:r w:rsidRPr="00955827">
        <w:t xml:space="preserve"> </w:t>
      </w:r>
    </w:p>
    <w:p w14:paraId="1C27AEA5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lastRenderedPageBreak/>
        <w:t>საყრდენების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სტაბილიზაციას</w:t>
      </w:r>
      <w:proofErr w:type="spellEnd"/>
      <w:r w:rsidRPr="00955827">
        <w:t xml:space="preserve"> </w:t>
      </w:r>
    </w:p>
    <w:p w14:paraId="3963B2EE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შეერთებების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ლოკალიზებულ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შეკეთებას</w:t>
      </w:r>
      <w:proofErr w:type="spellEnd"/>
      <w:r w:rsidRPr="00955827">
        <w:t xml:space="preserve"> </w:t>
      </w:r>
    </w:p>
    <w:p w14:paraId="40D416C6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ანტიკოროზიულ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დამუშავებას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დაცვის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სისტემებს</w:t>
      </w:r>
      <w:proofErr w:type="spellEnd"/>
      <w:r w:rsidRPr="00955827">
        <w:t xml:space="preserve"> </w:t>
      </w:r>
    </w:p>
    <w:p w14:paraId="237A7A41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უსაფრთხოების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გაუმჯობესებას</w:t>
      </w:r>
      <w:proofErr w:type="spellEnd"/>
      <w:r w:rsidRPr="00955827">
        <w:t xml:space="preserve"> </w:t>
      </w:r>
    </w:p>
    <w:p w14:paraId="2CB0DEAA" w14:textId="77777777" w:rsidR="00955827" w:rsidRPr="00955827" w:rsidRDefault="00955827" w:rsidP="009A7A34">
      <w:pPr>
        <w:numPr>
          <w:ilvl w:val="0"/>
          <w:numId w:val="8"/>
        </w:numPr>
        <w:jc w:val="both"/>
      </w:pPr>
      <w:proofErr w:type="spellStart"/>
      <w:r w:rsidRPr="00955827">
        <w:rPr>
          <w:rFonts w:ascii="Sylfaen" w:hAnsi="Sylfaen" w:cs="Sylfaen"/>
        </w:rPr>
        <w:t>სხვა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პრაქტიკულ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ღონისძიებებს</w:t>
      </w:r>
      <w:proofErr w:type="spellEnd"/>
      <w:r w:rsidRPr="00955827">
        <w:t xml:space="preserve">. </w:t>
      </w:r>
    </w:p>
    <w:p w14:paraId="185AEB70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ასევე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შეუძლია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შეაფასოს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არამნიშვნელოვანი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მუდმივი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დატვირთვების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ლოკალიზებული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შემცირების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პრაქტიკული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შესაძლებლობები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მათ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შორის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გადასასვლელი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ბილიკის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ელემენტების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მსუბუქი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მოდიფიკაციები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თუ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ასეთი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ხელს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შეუწყობს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სტაბილურობის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გაუმჯობესებას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დატვირთვების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შემცირებას</w:t>
      </w:r>
      <w:proofErr w:type="spellEnd"/>
      <w:r w:rsidRPr="00955827">
        <w:t>.</w:t>
      </w:r>
    </w:p>
    <w:p w14:paraId="7306ECB2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ჩარევის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სტრატეგიამ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პრიორიტეტი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მიანიჭოს</w:t>
      </w:r>
      <w:proofErr w:type="spellEnd"/>
      <w:r w:rsidRPr="00955827">
        <w:t>:</w:t>
      </w:r>
    </w:p>
    <w:p w14:paraId="6BB34DAA" w14:textId="77777777" w:rsidR="00955827" w:rsidRPr="00955827" w:rsidRDefault="00955827" w:rsidP="009A7A34">
      <w:pPr>
        <w:numPr>
          <w:ilvl w:val="0"/>
          <w:numId w:val="9"/>
        </w:numPr>
        <w:jc w:val="both"/>
      </w:pPr>
      <w:proofErr w:type="spellStart"/>
      <w:r w:rsidRPr="00955827">
        <w:rPr>
          <w:rFonts w:ascii="Sylfaen" w:hAnsi="Sylfaen" w:cs="Sylfaen"/>
        </w:rPr>
        <w:t>ოპერაციულ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უწყვეტობას</w:t>
      </w:r>
      <w:proofErr w:type="spellEnd"/>
      <w:r w:rsidRPr="00955827">
        <w:t xml:space="preserve"> </w:t>
      </w:r>
    </w:p>
    <w:p w14:paraId="58B76D44" w14:textId="77777777" w:rsidR="00955827" w:rsidRPr="00955827" w:rsidRDefault="00955827" w:rsidP="009A7A34">
      <w:pPr>
        <w:numPr>
          <w:ilvl w:val="0"/>
          <w:numId w:val="9"/>
        </w:numPr>
        <w:jc w:val="both"/>
      </w:pPr>
      <w:proofErr w:type="spellStart"/>
      <w:r w:rsidRPr="00955827">
        <w:rPr>
          <w:rFonts w:ascii="Sylfaen" w:hAnsi="Sylfaen" w:cs="Sylfaen"/>
        </w:rPr>
        <w:t>მშენებლობის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სიმარტივეს</w:t>
      </w:r>
      <w:proofErr w:type="spellEnd"/>
      <w:r w:rsidRPr="00955827">
        <w:t xml:space="preserve"> </w:t>
      </w:r>
    </w:p>
    <w:p w14:paraId="0FE7A2F2" w14:textId="77777777" w:rsidR="00955827" w:rsidRPr="00955827" w:rsidRDefault="00955827" w:rsidP="009A7A34">
      <w:pPr>
        <w:numPr>
          <w:ilvl w:val="0"/>
          <w:numId w:val="9"/>
        </w:numPr>
        <w:jc w:val="both"/>
      </w:pPr>
      <w:proofErr w:type="spellStart"/>
      <w:r w:rsidRPr="00955827">
        <w:rPr>
          <w:rFonts w:ascii="Sylfaen" w:hAnsi="Sylfaen" w:cs="Sylfaen"/>
        </w:rPr>
        <w:t>უსაფრთხოებას</w:t>
      </w:r>
      <w:proofErr w:type="spellEnd"/>
      <w:r w:rsidRPr="00955827">
        <w:t xml:space="preserve"> </w:t>
      </w:r>
    </w:p>
    <w:p w14:paraId="4462DE34" w14:textId="77777777" w:rsidR="00955827" w:rsidRPr="00955827" w:rsidRDefault="00955827" w:rsidP="009A7A34">
      <w:pPr>
        <w:numPr>
          <w:ilvl w:val="0"/>
          <w:numId w:val="9"/>
        </w:numPr>
        <w:jc w:val="both"/>
      </w:pPr>
      <w:proofErr w:type="spellStart"/>
      <w:r w:rsidRPr="00955827">
        <w:rPr>
          <w:rFonts w:ascii="Sylfaen" w:hAnsi="Sylfaen" w:cs="Sylfaen"/>
        </w:rPr>
        <w:t>განხორციელების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გონივრულ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ღირებულებას</w:t>
      </w:r>
      <w:proofErr w:type="spellEnd"/>
      <w:r w:rsidRPr="00955827">
        <w:t xml:space="preserve"> </w:t>
      </w:r>
    </w:p>
    <w:p w14:paraId="1FF344E3" w14:textId="77777777" w:rsidR="00955827" w:rsidRPr="00955827" w:rsidRDefault="00955827" w:rsidP="009A7A34">
      <w:pPr>
        <w:numPr>
          <w:ilvl w:val="0"/>
          <w:numId w:val="9"/>
        </w:numPr>
        <w:jc w:val="both"/>
      </w:pP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შეწყვეტების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მინიმიზაციას</w:t>
      </w:r>
      <w:proofErr w:type="spellEnd"/>
      <w:r w:rsidRPr="00955827">
        <w:t xml:space="preserve">. </w:t>
      </w:r>
    </w:p>
    <w:p w14:paraId="52A683B1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სამუშაოების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შესრულებისას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მეთოდოლოგიამ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მაქსიმალურად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უზრუნველყოს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მილების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ოპერირების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გაგრძელება</w:t>
      </w:r>
      <w:proofErr w:type="spellEnd"/>
      <w:r w:rsidRPr="00955827">
        <w:t>.</w:t>
      </w:r>
    </w:p>
    <w:p w14:paraId="5917053A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საჭიროების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შემთხვევაში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კონსულტანტს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შეუძლია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შემოგვთავაზოს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ნაწილობრივი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შეჩერებები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ფაზობრივი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ჩარევები</w:t>
      </w:r>
      <w:proofErr w:type="spellEnd"/>
      <w:r w:rsidRPr="00955827">
        <w:t>.</w:t>
      </w:r>
    </w:p>
    <w:p w14:paraId="6330596F" w14:textId="77777777" w:rsidR="00955827" w:rsidRPr="00955827" w:rsidRDefault="00955827" w:rsidP="009A7A34">
      <w:pPr>
        <w:jc w:val="both"/>
      </w:pPr>
      <w:r w:rsidRPr="00955827">
        <w:t xml:space="preserve">3.4 </w:t>
      </w: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გადამოწმება</w:t>
      </w:r>
      <w:proofErr w:type="spellEnd"/>
    </w:p>
    <w:p w14:paraId="50E3EF95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კონსულტანტმა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უნდა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ჩაატაროს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გამარტივებული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ტექნიკური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გადამოწმებები</w:t>
      </w:r>
      <w:proofErr w:type="spellEnd"/>
      <w:r w:rsidRPr="00955827">
        <w:t xml:space="preserve">, </w:t>
      </w:r>
      <w:proofErr w:type="spellStart"/>
      <w:r w:rsidRPr="00955827">
        <w:rPr>
          <w:rFonts w:ascii="Sylfaen" w:hAnsi="Sylfaen" w:cs="Sylfaen"/>
        </w:rPr>
        <w:t>რომლებიც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საკმარისი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იქნება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შემოთავაზებული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დროებითი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ოპერაციული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სტაბილიზაციის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ღონისძიებების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დასასაბუთებლად</w:t>
      </w:r>
      <w:proofErr w:type="spellEnd"/>
      <w:r w:rsidRPr="00955827">
        <w:t>.</w:t>
      </w:r>
    </w:p>
    <w:p w14:paraId="536B156C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იქნება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საჭირო</w:t>
      </w:r>
      <w:proofErr w:type="spellEnd"/>
      <w:r w:rsidRPr="00955827">
        <w:t>:</w:t>
      </w:r>
    </w:p>
    <w:p w14:paraId="4E21B876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t>რთული</w:t>
      </w:r>
      <w:proofErr w:type="spellEnd"/>
      <w:r w:rsidRPr="00955827">
        <w:t xml:space="preserve"> FEM </w:t>
      </w:r>
      <w:proofErr w:type="spellStart"/>
      <w:r w:rsidRPr="00955827">
        <w:rPr>
          <w:rFonts w:ascii="Sylfaen" w:hAnsi="Sylfaen" w:cs="Sylfaen"/>
        </w:rPr>
        <w:t>მოდელირება</w:t>
      </w:r>
      <w:proofErr w:type="spellEnd"/>
      <w:r w:rsidRPr="00955827">
        <w:t xml:space="preserve"> </w:t>
      </w:r>
    </w:p>
    <w:p w14:paraId="7EAE53BD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t>გაფართოებული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სეისმური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ანალიზები</w:t>
      </w:r>
      <w:proofErr w:type="spellEnd"/>
      <w:r w:rsidRPr="00955827">
        <w:t xml:space="preserve"> </w:t>
      </w:r>
    </w:p>
    <w:p w14:paraId="00CF87CE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t>დაღლილობის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ანალიზები</w:t>
      </w:r>
      <w:proofErr w:type="spellEnd"/>
      <w:r w:rsidRPr="00955827">
        <w:t xml:space="preserve"> </w:t>
      </w:r>
    </w:p>
    <w:p w14:paraId="34998CFA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lastRenderedPageBreak/>
        <w:t>ჰიდრავლიკური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დარტყმის</w:t>
      </w:r>
      <w:proofErr w:type="spellEnd"/>
      <w:r w:rsidRPr="00955827">
        <w:t xml:space="preserve"> (</w:t>
      </w:r>
      <w:proofErr w:type="spellStart"/>
      <w:r w:rsidRPr="00955827">
        <w:t>water</w:t>
      </w:r>
      <w:proofErr w:type="spellEnd"/>
      <w:r w:rsidRPr="00955827">
        <w:t xml:space="preserve"> </w:t>
      </w:r>
      <w:proofErr w:type="spellStart"/>
      <w:r w:rsidRPr="00955827">
        <w:t>hammer</w:t>
      </w:r>
      <w:proofErr w:type="spellEnd"/>
      <w:r w:rsidRPr="00955827">
        <w:t xml:space="preserve">) </w:t>
      </w:r>
      <w:proofErr w:type="spellStart"/>
      <w:r w:rsidRPr="00955827">
        <w:rPr>
          <w:rFonts w:ascii="Sylfaen" w:hAnsi="Sylfaen" w:cs="Sylfaen"/>
        </w:rPr>
        <w:t>ანალიზები</w:t>
      </w:r>
      <w:proofErr w:type="spellEnd"/>
      <w:r w:rsidRPr="00955827">
        <w:t xml:space="preserve"> </w:t>
      </w:r>
    </w:p>
    <w:p w14:paraId="01C233EF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t>სრული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გადაპროექტება</w:t>
      </w:r>
      <w:proofErr w:type="spellEnd"/>
      <w:r w:rsidRPr="00955827">
        <w:t xml:space="preserve"> </w:t>
      </w:r>
    </w:p>
    <w:p w14:paraId="124F0007" w14:textId="77777777" w:rsidR="00955827" w:rsidRPr="00955827" w:rsidRDefault="00955827" w:rsidP="009A7A34">
      <w:pPr>
        <w:numPr>
          <w:ilvl w:val="0"/>
          <w:numId w:val="10"/>
        </w:numPr>
        <w:jc w:val="both"/>
      </w:pPr>
      <w:proofErr w:type="spellStart"/>
      <w:r w:rsidRPr="00955827">
        <w:rPr>
          <w:rFonts w:ascii="Sylfaen" w:hAnsi="Sylfaen" w:cs="Sylfaen"/>
        </w:rPr>
        <w:t>გაფართოებული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სერტიფიცირება</w:t>
      </w:r>
      <w:proofErr w:type="spellEnd"/>
      <w:r w:rsidRPr="00955827">
        <w:t xml:space="preserve">. </w:t>
      </w:r>
    </w:p>
    <w:p w14:paraId="7BC0BE1B" w14:textId="77777777" w:rsidR="00955827" w:rsidRPr="00955827" w:rsidRDefault="00955827" w:rsidP="009A7A34">
      <w:pPr>
        <w:jc w:val="both"/>
      </w:pPr>
      <w:proofErr w:type="spellStart"/>
      <w:r w:rsidRPr="00955827">
        <w:rPr>
          <w:rFonts w:ascii="Sylfaen" w:hAnsi="Sylfaen" w:cs="Sylfaen"/>
        </w:rPr>
        <w:t>ამ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დავალების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ფარგლებში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გადაპროექტება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ან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დეტალური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სტრუქტურული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სერტიფიცირება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საჭირო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</w:t>
      </w:r>
      <w:proofErr w:type="spellEnd"/>
      <w:r w:rsidRPr="00955827">
        <w:t xml:space="preserve"> </w:t>
      </w:r>
      <w:proofErr w:type="spellStart"/>
      <w:r w:rsidRPr="00955827">
        <w:rPr>
          <w:rFonts w:ascii="Sylfaen" w:hAnsi="Sylfaen" w:cs="Sylfaen"/>
        </w:rPr>
        <w:t>არის</w:t>
      </w:r>
      <w:proofErr w:type="spellEnd"/>
      <w:r w:rsidRPr="00955827">
        <w:t>.</w:t>
      </w:r>
    </w:p>
    <w:p w14:paraId="56E857E2" w14:textId="77777777" w:rsidR="00006447" w:rsidRPr="00006447" w:rsidRDefault="00006447" w:rsidP="009A7A34">
      <w:pPr>
        <w:jc w:val="both"/>
      </w:pPr>
      <w:r w:rsidRPr="00006447">
        <w:t xml:space="preserve">3.5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მიწოდებადი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მასალები</w:t>
      </w:r>
      <w:proofErr w:type="spellEnd"/>
    </w:p>
    <w:p w14:paraId="2A806FDD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მოამზადოს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შემდეგი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  <w:r w:rsidRPr="00006447">
        <w:t>.</w:t>
      </w:r>
    </w:p>
    <w:p w14:paraId="1C50474E" w14:textId="77777777" w:rsidR="00006447" w:rsidRPr="00006447" w:rsidRDefault="00006447" w:rsidP="009A7A34">
      <w:pPr>
        <w:jc w:val="both"/>
      </w:pPr>
      <w:r w:rsidRPr="00006447">
        <w:t xml:space="preserve">A.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შეფასების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ანგარიში</w:t>
      </w:r>
      <w:proofErr w:type="spellEnd"/>
    </w:p>
    <w:p w14:paraId="4ECC42E4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მათ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შორის</w:t>
      </w:r>
      <w:proofErr w:type="spellEnd"/>
      <w:r w:rsidRPr="00006447">
        <w:t>:</w:t>
      </w:r>
    </w:p>
    <w:p w14:paraId="0D2F1094" w14:textId="77777777" w:rsidR="00006447" w:rsidRPr="00006447" w:rsidRDefault="00006447" w:rsidP="009A7A34">
      <w:pPr>
        <w:numPr>
          <w:ilvl w:val="0"/>
          <w:numId w:val="11"/>
        </w:numPr>
        <w:jc w:val="both"/>
      </w:pPr>
      <w:proofErr w:type="spellStart"/>
      <w:r w:rsidRPr="00006447">
        <w:rPr>
          <w:rFonts w:ascii="Sylfaen" w:hAnsi="Sylfaen" w:cs="Sylfaen"/>
        </w:rPr>
        <w:t>აღმოჩენილი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პრობლემების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შეჯამება</w:t>
      </w:r>
      <w:proofErr w:type="spellEnd"/>
      <w:r w:rsidRPr="00006447">
        <w:t xml:space="preserve"> </w:t>
      </w:r>
    </w:p>
    <w:p w14:paraId="619BB8E2" w14:textId="77777777" w:rsidR="00006447" w:rsidRPr="00006447" w:rsidRDefault="00006447" w:rsidP="009A7A34">
      <w:pPr>
        <w:numPr>
          <w:ilvl w:val="0"/>
          <w:numId w:val="11"/>
        </w:numPr>
        <w:jc w:val="both"/>
      </w:pPr>
      <w:proofErr w:type="spellStart"/>
      <w:r w:rsidRPr="00006447">
        <w:rPr>
          <w:rFonts w:ascii="Sylfaen" w:hAnsi="Sylfaen" w:cs="Sylfaen"/>
        </w:rPr>
        <w:t>გამოვლენილი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დაზიანებები</w:t>
      </w:r>
      <w:proofErr w:type="spellEnd"/>
      <w:r w:rsidRPr="00006447">
        <w:t xml:space="preserve"> </w:t>
      </w:r>
    </w:p>
    <w:p w14:paraId="2E109C01" w14:textId="77777777" w:rsidR="00006447" w:rsidRPr="00006447" w:rsidRDefault="00006447" w:rsidP="009A7A34">
      <w:pPr>
        <w:numPr>
          <w:ilvl w:val="0"/>
          <w:numId w:val="11"/>
        </w:numPr>
        <w:jc w:val="both"/>
      </w:pPr>
      <w:proofErr w:type="spellStart"/>
      <w:r w:rsidRPr="00006447">
        <w:rPr>
          <w:rFonts w:ascii="Sylfaen" w:hAnsi="Sylfaen" w:cs="Sylfaen"/>
        </w:rPr>
        <w:t>ოპერაციული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რისკები</w:t>
      </w:r>
      <w:proofErr w:type="spellEnd"/>
      <w:r w:rsidRPr="00006447">
        <w:t xml:space="preserve"> </w:t>
      </w:r>
    </w:p>
    <w:p w14:paraId="4E3DAD67" w14:textId="77777777" w:rsidR="00006447" w:rsidRPr="00006447" w:rsidRDefault="00006447" w:rsidP="009A7A34">
      <w:pPr>
        <w:numPr>
          <w:ilvl w:val="0"/>
          <w:numId w:val="11"/>
        </w:numPr>
        <w:jc w:val="both"/>
      </w:pPr>
      <w:proofErr w:type="spellStart"/>
      <w:r w:rsidRPr="00006447">
        <w:rPr>
          <w:rFonts w:ascii="Sylfaen" w:hAnsi="Sylfaen" w:cs="Sylfaen"/>
        </w:rPr>
        <w:t>შემოთავაზებული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სტაბილიზაციის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სტრატეგია</w:t>
      </w:r>
      <w:proofErr w:type="spellEnd"/>
      <w:r w:rsidRPr="00006447">
        <w:t xml:space="preserve">. </w:t>
      </w:r>
    </w:p>
    <w:p w14:paraId="2F32167F" w14:textId="77777777" w:rsidR="00006447" w:rsidRPr="00006447" w:rsidRDefault="00006447" w:rsidP="009A7A34">
      <w:pPr>
        <w:jc w:val="both"/>
      </w:pPr>
      <w:r w:rsidRPr="00006447">
        <w:t xml:space="preserve">B. </w:t>
      </w:r>
      <w:proofErr w:type="spellStart"/>
      <w:r w:rsidRPr="00006447">
        <w:rPr>
          <w:rFonts w:ascii="Sylfaen" w:hAnsi="Sylfaen" w:cs="Sylfaen"/>
        </w:rPr>
        <w:t>სტაბილიზაციის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ღონისძიებების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</w:p>
    <w:p w14:paraId="2F95C3F4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მათ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შორის</w:t>
      </w:r>
      <w:proofErr w:type="spellEnd"/>
      <w:r w:rsidRPr="00006447">
        <w:t>:</w:t>
      </w:r>
    </w:p>
    <w:p w14:paraId="1F8B3BDD" w14:textId="77777777" w:rsidR="00006447" w:rsidRPr="00006447" w:rsidRDefault="00006447" w:rsidP="009A7A34">
      <w:pPr>
        <w:numPr>
          <w:ilvl w:val="0"/>
          <w:numId w:val="12"/>
        </w:numPr>
        <w:jc w:val="both"/>
      </w:pPr>
      <w:proofErr w:type="spellStart"/>
      <w:r w:rsidRPr="00006447">
        <w:rPr>
          <w:rFonts w:ascii="Sylfaen" w:hAnsi="Sylfaen" w:cs="Sylfaen"/>
        </w:rPr>
        <w:t>ნახაზები</w:t>
      </w:r>
      <w:proofErr w:type="spellEnd"/>
      <w:r w:rsidRPr="00006447">
        <w:t xml:space="preserve"> </w:t>
      </w:r>
    </w:p>
    <w:p w14:paraId="3B84470E" w14:textId="77777777" w:rsidR="00006447" w:rsidRPr="00006447" w:rsidRDefault="00006447" w:rsidP="009A7A34">
      <w:pPr>
        <w:numPr>
          <w:ilvl w:val="0"/>
          <w:numId w:val="12"/>
        </w:numPr>
        <w:jc w:val="both"/>
      </w:pPr>
      <w:proofErr w:type="spellStart"/>
      <w:r w:rsidRPr="00006447">
        <w:rPr>
          <w:rFonts w:ascii="Sylfaen" w:hAnsi="Sylfaen" w:cs="Sylfaen"/>
        </w:rPr>
        <w:t>კონსტრუქციული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დეტალები</w:t>
      </w:r>
      <w:proofErr w:type="spellEnd"/>
      <w:r w:rsidRPr="00006447">
        <w:t xml:space="preserve"> </w:t>
      </w:r>
    </w:p>
    <w:p w14:paraId="5CA6BFA6" w14:textId="77777777" w:rsidR="00006447" w:rsidRPr="00006447" w:rsidRDefault="00006447" w:rsidP="009A7A34">
      <w:pPr>
        <w:numPr>
          <w:ilvl w:val="0"/>
          <w:numId w:val="12"/>
        </w:numPr>
        <w:jc w:val="both"/>
      </w:pP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სპეციფიკაციები</w:t>
      </w:r>
      <w:proofErr w:type="spellEnd"/>
      <w:r w:rsidRPr="00006447">
        <w:t xml:space="preserve"> </w:t>
      </w:r>
    </w:p>
    <w:p w14:paraId="04131BCD" w14:textId="77777777" w:rsidR="00006447" w:rsidRPr="00006447" w:rsidRDefault="00006447" w:rsidP="009A7A34">
      <w:pPr>
        <w:numPr>
          <w:ilvl w:val="0"/>
          <w:numId w:val="12"/>
        </w:numPr>
        <w:jc w:val="both"/>
      </w:pP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შესრულების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მეთოდოლოგიის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რეკომენდაციები</w:t>
      </w:r>
      <w:proofErr w:type="spellEnd"/>
      <w:r w:rsidRPr="00006447">
        <w:t xml:space="preserve">. </w:t>
      </w:r>
    </w:p>
    <w:p w14:paraId="6C1E2870" w14:textId="77777777" w:rsidR="00006447" w:rsidRPr="00006447" w:rsidRDefault="00006447" w:rsidP="009A7A34">
      <w:pPr>
        <w:jc w:val="both"/>
      </w:pPr>
      <w:r w:rsidRPr="00006447">
        <w:t xml:space="preserve">C. BOQ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ხარჯთაღრიცხვა</w:t>
      </w:r>
      <w:proofErr w:type="spellEnd"/>
    </w:p>
    <w:p w14:paraId="5C024DE4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მოამზადოს</w:t>
      </w:r>
      <w:proofErr w:type="spellEnd"/>
      <w:r w:rsidRPr="00006447">
        <w:t xml:space="preserve"> BOQ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ხარჯთაღრიცხვა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მომავალი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შესრულებისთვის</w:t>
      </w:r>
      <w:proofErr w:type="spellEnd"/>
      <w:r w:rsidRPr="00006447">
        <w:t>.</w:t>
      </w:r>
    </w:p>
    <w:p w14:paraId="5F7311BF" w14:textId="77777777" w:rsidR="00006447" w:rsidRPr="00006447" w:rsidRDefault="00006447" w:rsidP="009A7A34">
      <w:pPr>
        <w:jc w:val="both"/>
      </w:pPr>
      <w:r w:rsidRPr="00006447">
        <w:t xml:space="preserve">BOQ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მომზადდეს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საჭიროების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შემთხვევაში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საქართველოში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მოქმედი</w:t>
      </w:r>
      <w:proofErr w:type="spellEnd"/>
      <w:r w:rsidRPr="00006447">
        <w:t xml:space="preserve"> SIP </w:t>
      </w:r>
      <w:proofErr w:type="spellStart"/>
      <w:r w:rsidRPr="00006447">
        <w:rPr>
          <w:rFonts w:ascii="Sylfaen" w:hAnsi="Sylfaen" w:cs="Sylfaen"/>
        </w:rPr>
        <w:t>ნორმებისა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ერთეულის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ფასების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მეთოდოლოგიის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გამოყენებით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ხოლო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სპეციალიზებული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სარეაბილიტაციო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სამუშაოებისთვის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საჭიროების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შემთხვევაში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დაემატოს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საბაზრო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ფასები</w:t>
      </w:r>
      <w:proofErr w:type="spellEnd"/>
      <w:r w:rsidRPr="00006447">
        <w:t>.</w:t>
      </w:r>
    </w:p>
    <w:p w14:paraId="5C7CB822" w14:textId="77777777" w:rsidR="00006447" w:rsidRPr="00006447" w:rsidRDefault="00006447" w:rsidP="009A7A34">
      <w:pPr>
        <w:jc w:val="both"/>
      </w:pPr>
      <w:r w:rsidRPr="00006447">
        <w:t xml:space="preserve">D. TOR </w:t>
      </w: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შესრულებისთვის</w:t>
      </w:r>
      <w:proofErr w:type="spellEnd"/>
    </w:p>
    <w:p w14:paraId="37B0D1D6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lastRenderedPageBreak/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მოამზადოს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დავალება</w:t>
      </w:r>
      <w:proofErr w:type="spellEnd"/>
      <w:r w:rsidRPr="00006447">
        <w:t xml:space="preserve"> (TOR), </w:t>
      </w:r>
      <w:proofErr w:type="spellStart"/>
      <w:r w:rsidRPr="00006447">
        <w:rPr>
          <w:rFonts w:ascii="Sylfaen" w:hAnsi="Sylfaen" w:cs="Sylfaen"/>
        </w:rPr>
        <w:t>რომელიც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საჭირო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იქნება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მომავალი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შესყიდვისა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შესრულებისთვის</w:t>
      </w:r>
      <w:proofErr w:type="spellEnd"/>
      <w:r w:rsidRPr="00006447">
        <w:t>.</w:t>
      </w:r>
    </w:p>
    <w:p w14:paraId="156EBE49" w14:textId="77777777" w:rsidR="00006447" w:rsidRPr="00006447" w:rsidRDefault="00006447" w:rsidP="009A7A34">
      <w:pPr>
        <w:jc w:val="both"/>
      </w:pPr>
      <w:r w:rsidRPr="00006447">
        <w:t xml:space="preserve">E. TOR </w:t>
      </w:r>
      <w:proofErr w:type="spellStart"/>
      <w:r w:rsidRPr="00006447">
        <w:rPr>
          <w:rFonts w:ascii="Sylfaen" w:hAnsi="Sylfaen" w:cs="Sylfaen"/>
        </w:rPr>
        <w:t>სამშენებლო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ზედამხედველობისთვის</w:t>
      </w:r>
      <w:proofErr w:type="spellEnd"/>
    </w:p>
    <w:p w14:paraId="5486AB31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მოამზადოს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დავალება</w:t>
      </w:r>
      <w:proofErr w:type="spellEnd"/>
      <w:r w:rsidRPr="00006447">
        <w:t xml:space="preserve"> (TOR), </w:t>
      </w:r>
      <w:proofErr w:type="spellStart"/>
      <w:r w:rsidRPr="00006447">
        <w:rPr>
          <w:rFonts w:ascii="Sylfaen" w:hAnsi="Sylfaen" w:cs="Sylfaen"/>
        </w:rPr>
        <w:t>რომელიც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საჭირო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იქნება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სამშენებლო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ზედამხედველობის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მომსახურების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მომავალი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შესყიდვისთვის</w:t>
      </w:r>
      <w:proofErr w:type="spellEnd"/>
      <w:r w:rsidRPr="00006447">
        <w:t>.</w:t>
      </w:r>
    </w:p>
    <w:p w14:paraId="4D626B3D" w14:textId="77777777" w:rsidR="00006447" w:rsidRPr="00006447" w:rsidRDefault="00006447" w:rsidP="009A7A34">
      <w:pPr>
        <w:jc w:val="both"/>
      </w:pPr>
      <w:r w:rsidRPr="00006447">
        <w:t xml:space="preserve">3.6 </w:t>
      </w:r>
      <w:proofErr w:type="spellStart"/>
      <w:r w:rsidRPr="00006447">
        <w:rPr>
          <w:rFonts w:ascii="Sylfaen" w:hAnsi="Sylfaen" w:cs="Sylfaen"/>
        </w:rPr>
        <w:t>დამოუკიდებელი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საექსპერტო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განხილვა</w:t>
      </w:r>
      <w:proofErr w:type="spellEnd"/>
    </w:p>
    <w:p w14:paraId="53B8E757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საბოლოო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დაექვემდებაროს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დამოუკიდებელ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ექსპერტიზას</w:t>
      </w:r>
      <w:proofErr w:type="spellEnd"/>
      <w:r w:rsidRPr="00006447">
        <w:t>.</w:t>
      </w:r>
    </w:p>
    <w:p w14:paraId="778FC8D2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პროცესს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მართავს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აფინანსებს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უშუალოდ</w:t>
      </w:r>
      <w:proofErr w:type="spellEnd"/>
      <w:r w:rsidRPr="00006447">
        <w:t xml:space="preserve"> GWP.</w:t>
      </w:r>
    </w:p>
    <w:p w14:paraId="621826C9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ვალდებულია</w:t>
      </w:r>
      <w:proofErr w:type="spellEnd"/>
      <w:r w:rsidRPr="00006447">
        <w:t>:</w:t>
      </w:r>
    </w:p>
    <w:p w14:paraId="5394C8A8" w14:textId="77777777" w:rsidR="00006447" w:rsidRPr="00006447" w:rsidRDefault="00006447" w:rsidP="009A7A34">
      <w:pPr>
        <w:numPr>
          <w:ilvl w:val="0"/>
          <w:numId w:val="13"/>
        </w:numPr>
        <w:jc w:val="both"/>
      </w:pPr>
      <w:proofErr w:type="spellStart"/>
      <w:r w:rsidRPr="00006447">
        <w:rPr>
          <w:rFonts w:ascii="Sylfaen" w:hAnsi="Sylfaen" w:cs="Sylfaen"/>
        </w:rPr>
        <w:t>ითანამშრომლოს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პროცესში</w:t>
      </w:r>
      <w:proofErr w:type="spellEnd"/>
      <w:r w:rsidRPr="00006447">
        <w:t xml:space="preserve"> </w:t>
      </w:r>
    </w:p>
    <w:p w14:paraId="0DE2B47E" w14:textId="77777777" w:rsidR="00006447" w:rsidRPr="00006447" w:rsidRDefault="00006447" w:rsidP="009A7A34">
      <w:pPr>
        <w:numPr>
          <w:ilvl w:val="0"/>
          <w:numId w:val="13"/>
        </w:numPr>
        <w:jc w:val="both"/>
      </w:pPr>
      <w:proofErr w:type="spellStart"/>
      <w:r w:rsidRPr="00006447">
        <w:rPr>
          <w:rFonts w:ascii="Sylfaen" w:hAnsi="Sylfaen" w:cs="Sylfaen"/>
        </w:rPr>
        <w:t>საჭიროების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შემთხვევაში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წარმოადგინოს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განმარტებები</w:t>
      </w:r>
      <w:proofErr w:type="spellEnd"/>
      <w:r w:rsidRPr="00006447">
        <w:t xml:space="preserve"> </w:t>
      </w:r>
    </w:p>
    <w:p w14:paraId="4D3308FC" w14:textId="77777777" w:rsidR="00006447" w:rsidRPr="00006447" w:rsidRDefault="00006447" w:rsidP="009A7A34">
      <w:pPr>
        <w:numPr>
          <w:ilvl w:val="0"/>
          <w:numId w:val="13"/>
        </w:numPr>
        <w:jc w:val="both"/>
      </w:pPr>
      <w:r w:rsidRPr="00006447">
        <w:t>GWP-</w:t>
      </w:r>
      <w:proofErr w:type="spellStart"/>
      <w:r w:rsidRPr="00006447">
        <w:rPr>
          <w:rFonts w:ascii="Sylfaen" w:hAnsi="Sylfaen" w:cs="Sylfaen"/>
        </w:rPr>
        <w:t>თან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შეთანხმებით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გაითვალისწინოს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შედეგად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მიღებული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გონივრული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შენიშვნები</w:t>
      </w:r>
      <w:proofErr w:type="spellEnd"/>
      <w:r w:rsidRPr="00006447">
        <w:t xml:space="preserve">. </w:t>
      </w:r>
    </w:p>
    <w:p w14:paraId="39EC82C4" w14:textId="77777777" w:rsidR="00006447" w:rsidRPr="00006447" w:rsidRDefault="00006447" w:rsidP="009A7A34">
      <w:pPr>
        <w:jc w:val="both"/>
      </w:pPr>
      <w:r w:rsidRPr="00006447">
        <w:t xml:space="preserve">3.7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მხარდაჭერა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მშენებლობის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პერიოდში</w:t>
      </w:r>
      <w:proofErr w:type="spellEnd"/>
    </w:p>
    <w:p w14:paraId="41615D2A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შესრულების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პერიოდში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უზრუნველყოს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შეზღუდული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დისტანციური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მხარდაჭერა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მათ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შორის</w:t>
      </w:r>
      <w:proofErr w:type="spellEnd"/>
      <w:r w:rsidRPr="00006447">
        <w:t>:</w:t>
      </w:r>
    </w:p>
    <w:p w14:paraId="4F3FE46E" w14:textId="77777777" w:rsidR="00006447" w:rsidRPr="00006447" w:rsidRDefault="00006447" w:rsidP="009A7A34">
      <w:pPr>
        <w:numPr>
          <w:ilvl w:val="0"/>
          <w:numId w:val="14"/>
        </w:numPr>
        <w:jc w:val="both"/>
      </w:pPr>
      <w:proofErr w:type="spellStart"/>
      <w:r w:rsidRPr="00006447">
        <w:rPr>
          <w:rFonts w:ascii="Sylfaen" w:hAnsi="Sylfaen" w:cs="Sylfaen"/>
        </w:rPr>
        <w:t>ტექნიკურ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კითხვებზე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პასუხები</w:t>
      </w:r>
      <w:proofErr w:type="spellEnd"/>
      <w:r w:rsidRPr="00006447">
        <w:t xml:space="preserve"> </w:t>
      </w:r>
    </w:p>
    <w:p w14:paraId="612B376F" w14:textId="77777777" w:rsidR="00006447" w:rsidRPr="00006447" w:rsidRDefault="00006447" w:rsidP="009A7A34">
      <w:pPr>
        <w:numPr>
          <w:ilvl w:val="0"/>
          <w:numId w:val="14"/>
        </w:numPr>
        <w:jc w:val="both"/>
      </w:pPr>
      <w:proofErr w:type="spellStart"/>
      <w:r w:rsidRPr="00006447">
        <w:rPr>
          <w:rFonts w:ascii="Sylfaen" w:hAnsi="Sylfaen" w:cs="Sylfaen"/>
        </w:rPr>
        <w:t>საჭიროების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შემთხვევაში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კონტრაქტორის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წინადადებების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განხილვა</w:t>
      </w:r>
      <w:proofErr w:type="spellEnd"/>
      <w:r w:rsidRPr="00006447">
        <w:t xml:space="preserve"> </w:t>
      </w:r>
    </w:p>
    <w:p w14:paraId="51FA979B" w14:textId="77777777" w:rsidR="00006447" w:rsidRPr="00006447" w:rsidRDefault="00006447" w:rsidP="009A7A34">
      <w:pPr>
        <w:numPr>
          <w:ilvl w:val="0"/>
          <w:numId w:val="14"/>
        </w:numPr>
        <w:jc w:val="both"/>
      </w:pPr>
      <w:proofErr w:type="spellStart"/>
      <w:r w:rsidRPr="00006447">
        <w:rPr>
          <w:rFonts w:ascii="Sylfaen" w:hAnsi="Sylfaen" w:cs="Sylfaen"/>
        </w:rPr>
        <w:t>სამუშაოების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მიმდინარეობისას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გამოვლენილი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რეალური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პირობებიდან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გამომდინარე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პროექტის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გონივრული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კორექტირებები</w:t>
      </w:r>
      <w:proofErr w:type="spellEnd"/>
      <w:r w:rsidRPr="00006447">
        <w:t xml:space="preserve">. </w:t>
      </w:r>
    </w:p>
    <w:p w14:paraId="1596FFEF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აღნიშნული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კონსულტაცია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მოიცავს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სრულ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განაკვეთზე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სამშენებლო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ზედამხედველობის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მომსახურებას</w:t>
      </w:r>
      <w:proofErr w:type="spellEnd"/>
      <w:r w:rsidRPr="00006447">
        <w:t>.</w:t>
      </w:r>
    </w:p>
    <w:p w14:paraId="5CE53982" w14:textId="77777777" w:rsidR="00006447" w:rsidRPr="009015AD" w:rsidRDefault="00006447" w:rsidP="00006447">
      <w:pPr>
        <w:numPr>
          <w:ilvl w:val="0"/>
          <w:numId w:val="15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მიწოდებადი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დოკუმენტები</w:t>
      </w:r>
      <w:proofErr w:type="spellEnd"/>
      <w:r w:rsidRPr="009015AD">
        <w:rPr>
          <w:b/>
          <w:bCs/>
        </w:rPr>
        <w:t xml:space="preserve"> </w:t>
      </w:r>
    </w:p>
    <w:p w14:paraId="60DC0737" w14:textId="77777777" w:rsidR="00006447" w:rsidRPr="00006447" w:rsidRDefault="00006447" w:rsidP="00006447"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მინიმუმ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წარმოადგინოს</w:t>
      </w:r>
      <w:proofErr w:type="spellEnd"/>
      <w:r w:rsidRPr="00006447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6095"/>
      </w:tblGrid>
      <w:tr w:rsidR="00006447" w:rsidRPr="00006447" w14:paraId="3D05CE4D" w14:textId="77777777" w:rsidTr="000064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DC4C2" w14:textId="77777777" w:rsidR="00006447" w:rsidRPr="00006447" w:rsidRDefault="00006447" w:rsidP="00006447">
            <w:pPr>
              <w:rPr>
                <w:b/>
                <w:bCs/>
              </w:rPr>
            </w:pPr>
            <w:proofErr w:type="spellStart"/>
            <w:r w:rsidRPr="00006447">
              <w:rPr>
                <w:rFonts w:ascii="Sylfaen" w:hAnsi="Sylfaen" w:cs="Sylfaen"/>
                <w:b/>
                <w:bCs/>
              </w:rPr>
              <w:lastRenderedPageBreak/>
              <w:t>მიწოდებადი</w:t>
            </w:r>
            <w:proofErr w:type="spellEnd"/>
            <w:r w:rsidRPr="00006447">
              <w:rPr>
                <w:b/>
                <w:bCs/>
              </w:rPr>
              <w:t xml:space="preserve"> </w:t>
            </w:r>
            <w:proofErr w:type="spellStart"/>
            <w:r w:rsidRPr="00006447">
              <w:rPr>
                <w:rFonts w:ascii="Sylfaen" w:hAnsi="Sylfaen" w:cs="Sylfaen"/>
                <w:b/>
                <w:bCs/>
              </w:rPr>
              <w:t>დოკუმენტი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24960" w14:textId="77777777" w:rsidR="00006447" w:rsidRPr="00006447" w:rsidRDefault="00006447" w:rsidP="00006447">
            <w:pPr>
              <w:rPr>
                <w:b/>
                <w:bCs/>
              </w:rPr>
            </w:pPr>
            <w:proofErr w:type="spellStart"/>
            <w:r w:rsidRPr="00006447">
              <w:rPr>
                <w:rFonts w:ascii="Sylfaen" w:hAnsi="Sylfaen" w:cs="Sylfaen"/>
                <w:b/>
                <w:bCs/>
              </w:rPr>
              <w:t>აღწერა</w:t>
            </w:r>
            <w:proofErr w:type="spellEnd"/>
          </w:p>
        </w:tc>
      </w:tr>
      <w:tr w:rsidR="00006447" w:rsidRPr="00006447" w14:paraId="6E8A9E3D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8456D" w14:textId="77777777" w:rsidR="00006447" w:rsidRPr="00006447" w:rsidRDefault="00006447" w:rsidP="00006447">
            <w:r w:rsidRPr="00006447">
              <w:t>D1</w:t>
            </w:r>
          </w:p>
        </w:tc>
        <w:tc>
          <w:tcPr>
            <w:tcW w:w="0" w:type="auto"/>
            <w:vAlign w:val="center"/>
            <w:hideMark/>
          </w:tcPr>
          <w:p w14:paraId="781C3E30" w14:textId="77777777" w:rsidR="00006447" w:rsidRPr="00006447" w:rsidRDefault="00006447" w:rsidP="00006447">
            <w:proofErr w:type="spellStart"/>
            <w:r w:rsidRPr="00006447">
              <w:rPr>
                <w:rFonts w:ascii="Sylfaen" w:hAnsi="Sylfaen" w:cs="Sylfaen"/>
              </w:rPr>
              <w:t>საწყისი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ანგარიში</w:t>
            </w:r>
            <w:proofErr w:type="spellEnd"/>
          </w:p>
        </w:tc>
      </w:tr>
      <w:tr w:rsidR="00006447" w:rsidRPr="00006447" w14:paraId="0C7B9CF1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56C17" w14:textId="77777777" w:rsidR="00006447" w:rsidRPr="00006447" w:rsidRDefault="00006447" w:rsidP="00006447">
            <w:r w:rsidRPr="00006447">
              <w:t>D2</w:t>
            </w:r>
          </w:p>
        </w:tc>
        <w:tc>
          <w:tcPr>
            <w:tcW w:w="0" w:type="auto"/>
            <w:vAlign w:val="center"/>
            <w:hideMark/>
          </w:tcPr>
          <w:p w14:paraId="3A7097C8" w14:textId="77777777" w:rsidR="00006447" w:rsidRPr="00006447" w:rsidRDefault="00006447" w:rsidP="00006447">
            <w:proofErr w:type="spellStart"/>
            <w:r w:rsidRPr="00006447">
              <w:rPr>
                <w:rFonts w:ascii="Sylfaen" w:hAnsi="Sylfaen" w:cs="Sylfaen"/>
              </w:rPr>
              <w:t>ინსპექტირებისა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და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შეფასების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ანგარიში</w:t>
            </w:r>
            <w:proofErr w:type="spellEnd"/>
          </w:p>
        </w:tc>
      </w:tr>
      <w:tr w:rsidR="00006447" w:rsidRPr="00006447" w14:paraId="4EEE9A45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06F63" w14:textId="77777777" w:rsidR="00006447" w:rsidRPr="00006447" w:rsidRDefault="00006447" w:rsidP="00006447">
            <w:r w:rsidRPr="00006447">
              <w:t>D3</w:t>
            </w:r>
          </w:p>
        </w:tc>
        <w:tc>
          <w:tcPr>
            <w:tcW w:w="0" w:type="auto"/>
            <w:vAlign w:val="center"/>
            <w:hideMark/>
          </w:tcPr>
          <w:p w14:paraId="2BFE1EC1" w14:textId="77777777" w:rsidR="00006447" w:rsidRPr="00006447" w:rsidRDefault="00006447" w:rsidP="00006447">
            <w:proofErr w:type="spellStart"/>
            <w:r w:rsidRPr="00006447">
              <w:rPr>
                <w:rFonts w:ascii="Sylfaen" w:hAnsi="Sylfaen" w:cs="Sylfaen"/>
              </w:rPr>
              <w:t>დროებითი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სტაბილიზაციის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პროექტი</w:t>
            </w:r>
            <w:proofErr w:type="spellEnd"/>
          </w:p>
        </w:tc>
      </w:tr>
      <w:tr w:rsidR="00006447" w:rsidRPr="00006447" w14:paraId="76EF4783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11FD6" w14:textId="77777777" w:rsidR="00006447" w:rsidRPr="00006447" w:rsidRDefault="00006447" w:rsidP="00006447">
            <w:r w:rsidRPr="00006447">
              <w:t>D4</w:t>
            </w:r>
          </w:p>
        </w:tc>
        <w:tc>
          <w:tcPr>
            <w:tcW w:w="0" w:type="auto"/>
            <w:vAlign w:val="center"/>
            <w:hideMark/>
          </w:tcPr>
          <w:p w14:paraId="6A4F1541" w14:textId="77777777" w:rsidR="00006447" w:rsidRPr="00006447" w:rsidRDefault="00006447" w:rsidP="00006447">
            <w:r w:rsidRPr="00006447">
              <w:t xml:space="preserve">BOQ </w:t>
            </w:r>
            <w:proofErr w:type="spellStart"/>
            <w:r w:rsidRPr="00006447">
              <w:rPr>
                <w:rFonts w:ascii="Sylfaen" w:hAnsi="Sylfaen" w:cs="Sylfaen"/>
              </w:rPr>
              <w:t>და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ხარჯთაღრიცხვა</w:t>
            </w:r>
            <w:proofErr w:type="spellEnd"/>
          </w:p>
        </w:tc>
      </w:tr>
      <w:tr w:rsidR="00006447" w:rsidRPr="00006447" w14:paraId="1B7DCE7F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751D1" w14:textId="77777777" w:rsidR="00006447" w:rsidRPr="00006447" w:rsidRDefault="00006447" w:rsidP="00006447">
            <w:r w:rsidRPr="00006447">
              <w:t>D5</w:t>
            </w:r>
          </w:p>
        </w:tc>
        <w:tc>
          <w:tcPr>
            <w:tcW w:w="0" w:type="auto"/>
            <w:vAlign w:val="center"/>
            <w:hideMark/>
          </w:tcPr>
          <w:p w14:paraId="4C2AA80D" w14:textId="77777777" w:rsidR="00006447" w:rsidRPr="00006447" w:rsidRDefault="00006447" w:rsidP="00006447">
            <w:r w:rsidRPr="00006447">
              <w:t xml:space="preserve">TOR </w:t>
            </w:r>
            <w:proofErr w:type="spellStart"/>
            <w:r w:rsidRPr="00006447">
              <w:rPr>
                <w:rFonts w:ascii="Sylfaen" w:hAnsi="Sylfaen" w:cs="Sylfaen"/>
              </w:rPr>
              <w:t>სამუშაოების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შესრულებისთვის</w:t>
            </w:r>
            <w:proofErr w:type="spellEnd"/>
          </w:p>
        </w:tc>
      </w:tr>
      <w:tr w:rsidR="00006447" w:rsidRPr="00006447" w14:paraId="153D81FE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79476" w14:textId="77777777" w:rsidR="00006447" w:rsidRPr="00006447" w:rsidRDefault="00006447" w:rsidP="00006447">
            <w:r w:rsidRPr="00006447">
              <w:t>D6</w:t>
            </w:r>
          </w:p>
        </w:tc>
        <w:tc>
          <w:tcPr>
            <w:tcW w:w="0" w:type="auto"/>
            <w:vAlign w:val="center"/>
            <w:hideMark/>
          </w:tcPr>
          <w:p w14:paraId="54B740CB" w14:textId="77777777" w:rsidR="00006447" w:rsidRPr="00006447" w:rsidRDefault="00006447" w:rsidP="00006447">
            <w:r w:rsidRPr="00006447">
              <w:t xml:space="preserve">TOR </w:t>
            </w:r>
            <w:proofErr w:type="spellStart"/>
            <w:r w:rsidRPr="00006447">
              <w:rPr>
                <w:rFonts w:ascii="Sylfaen" w:hAnsi="Sylfaen" w:cs="Sylfaen"/>
              </w:rPr>
              <w:t>ზედამხედველობისთვის</w:t>
            </w:r>
            <w:proofErr w:type="spellEnd"/>
          </w:p>
        </w:tc>
      </w:tr>
      <w:tr w:rsidR="00006447" w:rsidRPr="00006447" w14:paraId="5510FDDF" w14:textId="77777777" w:rsidTr="00006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A35E" w14:textId="77777777" w:rsidR="00006447" w:rsidRPr="00006447" w:rsidRDefault="00006447" w:rsidP="00006447">
            <w:r w:rsidRPr="00006447">
              <w:t>D7</w:t>
            </w:r>
          </w:p>
        </w:tc>
        <w:tc>
          <w:tcPr>
            <w:tcW w:w="0" w:type="auto"/>
            <w:vAlign w:val="center"/>
            <w:hideMark/>
          </w:tcPr>
          <w:p w14:paraId="5A7852E5" w14:textId="77777777" w:rsidR="00006447" w:rsidRPr="00006447" w:rsidRDefault="00006447" w:rsidP="00006447">
            <w:proofErr w:type="spellStart"/>
            <w:r w:rsidRPr="00006447">
              <w:rPr>
                <w:rFonts w:ascii="Sylfaen" w:hAnsi="Sylfaen" w:cs="Sylfaen"/>
              </w:rPr>
              <w:t>საბოლოო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დოკუმენტაცია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ექსპერტიზის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შენიშვნების</w:t>
            </w:r>
            <w:proofErr w:type="spellEnd"/>
            <w:r w:rsidRPr="00006447">
              <w:t xml:space="preserve"> </w:t>
            </w:r>
            <w:proofErr w:type="spellStart"/>
            <w:r w:rsidRPr="00006447">
              <w:rPr>
                <w:rFonts w:ascii="Sylfaen" w:hAnsi="Sylfaen" w:cs="Sylfaen"/>
              </w:rPr>
              <w:t>გათვალისწინებით</w:t>
            </w:r>
            <w:proofErr w:type="spellEnd"/>
          </w:p>
        </w:tc>
      </w:tr>
    </w:tbl>
    <w:p w14:paraId="07E83652" w14:textId="77777777" w:rsidR="00006447" w:rsidRPr="009015AD" w:rsidRDefault="00006447" w:rsidP="00006447">
      <w:pPr>
        <w:numPr>
          <w:ilvl w:val="0"/>
          <w:numId w:val="16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გრაფიკი</w:t>
      </w:r>
      <w:proofErr w:type="spellEnd"/>
      <w:r w:rsidRPr="009015AD">
        <w:rPr>
          <w:b/>
          <w:bCs/>
        </w:rPr>
        <w:t xml:space="preserve"> </w:t>
      </w:r>
    </w:p>
    <w:p w14:paraId="7278A740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წარმოადგინოს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დეტალური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სამუშაო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გრაფიკი</w:t>
      </w:r>
      <w:proofErr w:type="spellEnd"/>
      <w:r w:rsidRPr="00006447">
        <w:t>.</w:t>
      </w:r>
    </w:p>
    <w:p w14:paraId="19B53CAF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მაქსიმალური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ხანგრძლივობა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იქნება</w:t>
      </w:r>
      <w:proofErr w:type="spellEnd"/>
      <w:r w:rsidRPr="00006447">
        <w:t>:</w:t>
      </w:r>
    </w:p>
    <w:p w14:paraId="58E5D7EB" w14:textId="77777777" w:rsidR="00006447" w:rsidRPr="00006447" w:rsidRDefault="00006447" w:rsidP="009A7A34">
      <w:pPr>
        <w:numPr>
          <w:ilvl w:val="0"/>
          <w:numId w:val="17"/>
        </w:numPr>
        <w:jc w:val="both"/>
      </w:pPr>
      <w:r w:rsidRPr="00006447">
        <w:t xml:space="preserve">6 </w:t>
      </w:r>
      <w:proofErr w:type="spellStart"/>
      <w:r w:rsidRPr="00006447">
        <w:rPr>
          <w:rFonts w:ascii="Sylfaen" w:hAnsi="Sylfaen" w:cs="Sylfaen"/>
        </w:rPr>
        <w:t>კვირა</w:t>
      </w:r>
      <w:proofErr w:type="spellEnd"/>
      <w:r w:rsidRPr="00006447">
        <w:t xml:space="preserve">. </w:t>
      </w:r>
    </w:p>
    <w:p w14:paraId="0499441E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აღნიშნული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ვადა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მოიცავს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დამოუკიდებელი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პროცესთან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დაკავშირებულ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დროს</w:t>
      </w:r>
      <w:proofErr w:type="spellEnd"/>
      <w:r w:rsidRPr="00006447">
        <w:t>.</w:t>
      </w:r>
    </w:p>
    <w:p w14:paraId="06D6DC0A" w14:textId="77777777" w:rsidR="00006447" w:rsidRPr="009015AD" w:rsidRDefault="00006447" w:rsidP="00006447">
      <w:pPr>
        <w:numPr>
          <w:ilvl w:val="0"/>
          <w:numId w:val="18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კონსულტანტის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მოთხოვნები</w:t>
      </w:r>
      <w:proofErr w:type="spellEnd"/>
      <w:r w:rsidRPr="009015AD">
        <w:rPr>
          <w:b/>
          <w:bCs/>
        </w:rPr>
        <w:t xml:space="preserve"> </w:t>
      </w:r>
    </w:p>
    <w:p w14:paraId="7BC41464" w14:textId="77777777" w:rsidR="00006447" w:rsidRPr="00006447" w:rsidRDefault="00006447" w:rsidP="00006447">
      <w:proofErr w:type="spellStart"/>
      <w:r w:rsidRPr="00006447">
        <w:rPr>
          <w:rFonts w:ascii="Sylfaen" w:hAnsi="Sylfaen" w:cs="Sylfaen"/>
        </w:rPr>
        <w:t>კონსულტანტს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ჰქონდეს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გამოცდილება</w:t>
      </w:r>
      <w:proofErr w:type="spellEnd"/>
      <w:r w:rsidRPr="00006447">
        <w:t>:</w:t>
      </w:r>
    </w:p>
    <w:p w14:paraId="2C4F3957" w14:textId="77777777" w:rsidR="00006447" w:rsidRPr="00006447" w:rsidRDefault="00006447" w:rsidP="00006447">
      <w:pPr>
        <w:numPr>
          <w:ilvl w:val="0"/>
          <w:numId w:val="19"/>
        </w:numPr>
      </w:pPr>
      <w:proofErr w:type="spellStart"/>
      <w:r w:rsidRPr="00006447">
        <w:rPr>
          <w:rFonts w:ascii="Sylfaen" w:hAnsi="Sylfaen" w:cs="Sylfaen"/>
        </w:rPr>
        <w:t>ხიდების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სამრეწველო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კონსტრუქციების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რეაბილიტაციაში</w:t>
      </w:r>
      <w:proofErr w:type="spellEnd"/>
      <w:r w:rsidRPr="00006447">
        <w:t xml:space="preserve"> </w:t>
      </w:r>
    </w:p>
    <w:p w14:paraId="76577F91" w14:textId="77777777" w:rsidR="00006447" w:rsidRPr="00006447" w:rsidRDefault="00006447" w:rsidP="00006447">
      <w:pPr>
        <w:numPr>
          <w:ilvl w:val="0"/>
          <w:numId w:val="19"/>
        </w:numPr>
      </w:pPr>
      <w:proofErr w:type="spellStart"/>
      <w:r w:rsidRPr="00006447">
        <w:rPr>
          <w:rFonts w:ascii="Sylfaen" w:hAnsi="Sylfaen" w:cs="Sylfaen"/>
        </w:rPr>
        <w:t>ფოლადის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კონსტრუქციებსა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ანტიკოროზიულ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სისტემებში</w:t>
      </w:r>
      <w:proofErr w:type="spellEnd"/>
      <w:r w:rsidRPr="00006447">
        <w:t xml:space="preserve"> </w:t>
      </w:r>
    </w:p>
    <w:p w14:paraId="15C5CA06" w14:textId="77777777" w:rsidR="00006447" w:rsidRPr="00006447" w:rsidRDefault="00006447" w:rsidP="00006447">
      <w:pPr>
        <w:numPr>
          <w:ilvl w:val="0"/>
          <w:numId w:val="19"/>
        </w:numPr>
      </w:pPr>
      <w:proofErr w:type="spellStart"/>
      <w:r w:rsidRPr="00006447">
        <w:rPr>
          <w:rFonts w:ascii="Sylfaen" w:hAnsi="Sylfaen" w:cs="Sylfaen"/>
        </w:rPr>
        <w:t>სარეაბილიტაციო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ტექნიკური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მომზადებაში</w:t>
      </w:r>
      <w:proofErr w:type="spellEnd"/>
      <w:r w:rsidRPr="00006447">
        <w:t xml:space="preserve"> </w:t>
      </w:r>
    </w:p>
    <w:p w14:paraId="5FE414D4" w14:textId="77777777" w:rsidR="00006447" w:rsidRPr="00006447" w:rsidRDefault="00006447" w:rsidP="00006447">
      <w:pPr>
        <w:numPr>
          <w:ilvl w:val="0"/>
          <w:numId w:val="19"/>
        </w:numPr>
      </w:pPr>
      <w:proofErr w:type="spellStart"/>
      <w:r w:rsidRPr="00006447">
        <w:rPr>
          <w:rFonts w:ascii="Sylfaen" w:hAnsi="Sylfaen" w:cs="Sylfaen"/>
        </w:rPr>
        <w:t>მოქმედ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ინფრასტრუქტურულ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პროექტებში</w:t>
      </w:r>
      <w:proofErr w:type="spellEnd"/>
      <w:r w:rsidRPr="00006447">
        <w:t xml:space="preserve">. </w:t>
      </w:r>
    </w:p>
    <w:p w14:paraId="4C000240" w14:textId="77777777" w:rsidR="00006447" w:rsidRPr="00006447" w:rsidRDefault="00006447" w:rsidP="00006447">
      <w:proofErr w:type="spellStart"/>
      <w:r w:rsidRPr="00006447">
        <w:rPr>
          <w:rFonts w:ascii="Sylfaen" w:hAnsi="Sylfaen" w:cs="Sylfaen"/>
        </w:rPr>
        <w:t>დროებითი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სტაბილიზაციის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პროექტებში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გამოცდილება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ჩაითვლება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უპირატესობად</w:t>
      </w:r>
      <w:proofErr w:type="spellEnd"/>
      <w:r w:rsidRPr="00006447">
        <w:t>.</w:t>
      </w:r>
    </w:p>
    <w:p w14:paraId="3763270B" w14:textId="77777777" w:rsidR="00006447" w:rsidRPr="009015AD" w:rsidRDefault="00006447" w:rsidP="00006447">
      <w:pPr>
        <w:numPr>
          <w:ilvl w:val="0"/>
          <w:numId w:val="20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ენა</w:t>
      </w:r>
      <w:proofErr w:type="spellEnd"/>
      <w:r w:rsidRPr="009015AD">
        <w:rPr>
          <w:b/>
          <w:bCs/>
        </w:rPr>
        <w:t xml:space="preserve"> </w:t>
      </w:r>
    </w:p>
    <w:p w14:paraId="71DDAA02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ყველა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წარმოდგენილი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იყოს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ინგლისურ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ენაზე</w:t>
      </w:r>
      <w:proofErr w:type="spellEnd"/>
      <w:r w:rsidRPr="00006447">
        <w:t>.</w:t>
      </w:r>
    </w:p>
    <w:p w14:paraId="5FD006D6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lastRenderedPageBreak/>
        <w:t>საქართველოს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კანონმდებლობის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მოთხოვნის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შემთხვევაში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ცალკეული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დოკუმენტები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დამატებით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შეიძლება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წარმოდგენილ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იქნას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ქართულ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ენაზეც</w:t>
      </w:r>
      <w:proofErr w:type="spellEnd"/>
      <w:r w:rsidRPr="00006447">
        <w:t>.</w:t>
      </w:r>
    </w:p>
    <w:p w14:paraId="4AA3202D" w14:textId="77777777" w:rsidR="00006447" w:rsidRPr="009015AD" w:rsidRDefault="00006447" w:rsidP="00006447">
      <w:pPr>
        <w:numPr>
          <w:ilvl w:val="0"/>
          <w:numId w:val="21"/>
        </w:numPr>
        <w:rPr>
          <w:b/>
          <w:bCs/>
        </w:rPr>
      </w:pPr>
      <w:r w:rsidRPr="009015AD">
        <w:rPr>
          <w:b/>
          <w:bCs/>
        </w:rPr>
        <w:t>GWP-</w:t>
      </w:r>
      <w:proofErr w:type="spellStart"/>
      <w:r w:rsidRPr="009015AD">
        <w:rPr>
          <w:rFonts w:ascii="Sylfaen" w:hAnsi="Sylfaen" w:cs="Sylfaen"/>
          <w:b/>
          <w:bCs/>
        </w:rPr>
        <w:t>ის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პასუხისმგებლობები</w:t>
      </w:r>
      <w:proofErr w:type="spellEnd"/>
      <w:r w:rsidRPr="009015AD">
        <w:rPr>
          <w:b/>
          <w:bCs/>
        </w:rPr>
        <w:t xml:space="preserve"> </w:t>
      </w:r>
    </w:p>
    <w:p w14:paraId="6F162F6B" w14:textId="77777777" w:rsidR="00006447" w:rsidRPr="00006447" w:rsidRDefault="00006447" w:rsidP="00006447">
      <w:r w:rsidRPr="00006447">
        <w:t xml:space="preserve">GWP </w:t>
      </w:r>
      <w:proofErr w:type="spellStart"/>
      <w:r w:rsidRPr="00006447">
        <w:rPr>
          <w:rFonts w:ascii="Sylfaen" w:hAnsi="Sylfaen" w:cs="Sylfaen"/>
        </w:rPr>
        <w:t>პასუხისმგებელია</w:t>
      </w:r>
      <w:proofErr w:type="spellEnd"/>
      <w:r w:rsidRPr="00006447">
        <w:t>:</w:t>
      </w:r>
    </w:p>
    <w:p w14:paraId="41260A3E" w14:textId="77777777" w:rsidR="00006447" w:rsidRPr="00006447" w:rsidRDefault="00006447" w:rsidP="00006447">
      <w:pPr>
        <w:numPr>
          <w:ilvl w:val="0"/>
          <w:numId w:val="22"/>
        </w:numPr>
      </w:pPr>
      <w:proofErr w:type="spellStart"/>
      <w:r w:rsidRPr="00006447">
        <w:rPr>
          <w:rFonts w:ascii="Sylfaen" w:hAnsi="Sylfaen" w:cs="Sylfaen"/>
        </w:rPr>
        <w:t>ხელმისაწვდომი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დოკუმენტაციის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მიწოდებაზე</w:t>
      </w:r>
      <w:proofErr w:type="spellEnd"/>
      <w:r w:rsidRPr="00006447">
        <w:t xml:space="preserve"> </w:t>
      </w:r>
    </w:p>
    <w:p w14:paraId="6B63B56D" w14:textId="77777777" w:rsidR="00006447" w:rsidRPr="00006447" w:rsidRDefault="00006447" w:rsidP="00006447">
      <w:pPr>
        <w:numPr>
          <w:ilvl w:val="0"/>
          <w:numId w:val="22"/>
        </w:numPr>
      </w:pPr>
      <w:proofErr w:type="spellStart"/>
      <w:r w:rsidRPr="00006447">
        <w:rPr>
          <w:rFonts w:ascii="Sylfaen" w:hAnsi="Sylfaen" w:cs="Sylfaen"/>
        </w:rPr>
        <w:t>ინფრასტრუქტურაზე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გონივრული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წვდომის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უზრუნველყოფაზე</w:t>
      </w:r>
      <w:proofErr w:type="spellEnd"/>
      <w:r w:rsidRPr="00006447">
        <w:t xml:space="preserve"> </w:t>
      </w:r>
    </w:p>
    <w:p w14:paraId="6B340CAF" w14:textId="77777777" w:rsidR="00006447" w:rsidRPr="00006447" w:rsidRDefault="00006447" w:rsidP="00006447">
      <w:pPr>
        <w:numPr>
          <w:ilvl w:val="0"/>
          <w:numId w:val="22"/>
        </w:numPr>
      </w:pPr>
      <w:proofErr w:type="spellStart"/>
      <w:r w:rsidRPr="00006447">
        <w:rPr>
          <w:rFonts w:ascii="Sylfaen" w:hAnsi="Sylfaen" w:cs="Sylfaen"/>
        </w:rPr>
        <w:t>დამოუკიდებელი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ექსპერტიზის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პროცესის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მართვასა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დაფინანსებაზე</w:t>
      </w:r>
      <w:proofErr w:type="spellEnd"/>
      <w:r w:rsidRPr="00006447">
        <w:t xml:space="preserve"> </w:t>
      </w:r>
    </w:p>
    <w:p w14:paraId="46D7799A" w14:textId="77777777" w:rsidR="00006447" w:rsidRPr="00006447" w:rsidRDefault="00006447" w:rsidP="00006447">
      <w:pPr>
        <w:numPr>
          <w:ilvl w:val="0"/>
          <w:numId w:val="22"/>
        </w:numPr>
      </w:pPr>
      <w:proofErr w:type="spellStart"/>
      <w:r w:rsidRPr="00006447">
        <w:rPr>
          <w:rFonts w:ascii="Sylfaen" w:hAnsi="Sylfaen" w:cs="Sylfaen"/>
        </w:rPr>
        <w:t>ინსპექტირების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პერიოდში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ოპერაციული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მოთხოვნების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კოორდინაციაზე</w:t>
      </w:r>
      <w:proofErr w:type="spellEnd"/>
      <w:r w:rsidRPr="00006447">
        <w:t xml:space="preserve">. </w:t>
      </w:r>
    </w:p>
    <w:p w14:paraId="5360F5AA" w14:textId="77777777" w:rsidR="00006447" w:rsidRPr="009015AD" w:rsidRDefault="00006447" w:rsidP="00006447">
      <w:pPr>
        <w:numPr>
          <w:ilvl w:val="0"/>
          <w:numId w:val="23"/>
        </w:numPr>
        <w:rPr>
          <w:b/>
          <w:bCs/>
        </w:rPr>
      </w:pPr>
      <w:proofErr w:type="spellStart"/>
      <w:r w:rsidRPr="009015AD">
        <w:rPr>
          <w:rFonts w:ascii="Sylfaen" w:hAnsi="Sylfaen" w:cs="Sylfaen"/>
          <w:b/>
          <w:bCs/>
        </w:rPr>
        <w:t>ზოგადი</w:t>
      </w:r>
      <w:proofErr w:type="spellEnd"/>
      <w:r w:rsidRPr="009015AD">
        <w:rPr>
          <w:b/>
          <w:bCs/>
        </w:rPr>
        <w:t xml:space="preserve"> </w:t>
      </w:r>
      <w:proofErr w:type="spellStart"/>
      <w:r w:rsidRPr="009015AD">
        <w:rPr>
          <w:rFonts w:ascii="Sylfaen" w:hAnsi="Sylfaen" w:cs="Sylfaen"/>
          <w:b/>
          <w:bCs/>
        </w:rPr>
        <w:t>პირობები</w:t>
      </w:r>
      <w:proofErr w:type="spellEnd"/>
      <w:r w:rsidRPr="009015AD">
        <w:rPr>
          <w:b/>
          <w:bCs/>
        </w:rPr>
        <w:t xml:space="preserve"> </w:t>
      </w:r>
    </w:p>
    <w:p w14:paraId="49BD6A1A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აღნიშნული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კონსულტაციის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მიზანია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პრაქტიკული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ეკონომიკურად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გონივრული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დროებითი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ოპერაციული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სტაბილიზაციის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ღონისძიებების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შემუშავება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რომლებიც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უზრუნველყოფს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მილხიდის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უსაფრთხო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ექსპლუატაციას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ინფრასტრუქტურის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მომავალი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ჩანაცვლების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გარდამავალ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პერიოდში</w:t>
      </w:r>
      <w:proofErr w:type="spellEnd"/>
      <w:r w:rsidRPr="00006447">
        <w:t>.</w:t>
      </w:r>
    </w:p>
    <w:p w14:paraId="029C3E24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აღნიშნული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კონსულტაცია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წარმოადგენს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სრულ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სტრუქტურულ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გადაპროექტებას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რეკონსტრუქციის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პროექტს</w:t>
      </w:r>
      <w:proofErr w:type="spellEnd"/>
      <w:r w:rsidRPr="00006447">
        <w:t>.</w:t>
      </w:r>
    </w:p>
    <w:p w14:paraId="3F08A4A0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კონსულტანტი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იქნება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პასუხისმგებელი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გრძელვადიანი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სტრუქტურული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მდგრადობის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გარანტირებაზე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დროებითი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ოპერაციული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გახანგრძლივების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პერიოდის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მიღმა</w:t>
      </w:r>
      <w:proofErr w:type="spellEnd"/>
      <w:r w:rsidRPr="00006447">
        <w:t>.</w:t>
      </w:r>
    </w:p>
    <w:p w14:paraId="49A054C9" w14:textId="77777777" w:rsidR="00006447" w:rsidRPr="00006447" w:rsidRDefault="00006447" w:rsidP="009A7A34">
      <w:pPr>
        <w:jc w:val="both"/>
      </w:pPr>
      <w:proofErr w:type="spellStart"/>
      <w:r w:rsidRPr="00006447">
        <w:rPr>
          <w:rFonts w:ascii="Sylfaen" w:hAnsi="Sylfaen" w:cs="Sylfaen"/>
        </w:rPr>
        <w:t>თუ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შეფასების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პროცესში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გამოვლინდება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მნიშვნელოვანი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გაუთვალისწინებელი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სტრუქტურული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დეფექტები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კონსულტანტმა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უნდა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აცნობოს</w:t>
      </w:r>
      <w:proofErr w:type="spellEnd"/>
      <w:r w:rsidRPr="00006447">
        <w:t xml:space="preserve"> GWP-</w:t>
      </w:r>
      <w:r w:rsidRPr="00006447">
        <w:rPr>
          <w:rFonts w:ascii="Sylfaen" w:hAnsi="Sylfaen" w:cs="Sylfaen"/>
        </w:rPr>
        <w:t>ს</w:t>
      </w:r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შეუძლია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რეკომენდაცია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გაუწიოს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დამატებით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კვლევებს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ანალიზებს</w:t>
      </w:r>
      <w:proofErr w:type="spellEnd"/>
      <w:r w:rsidRPr="00006447">
        <w:t xml:space="preserve">, </w:t>
      </w:r>
      <w:proofErr w:type="spellStart"/>
      <w:r w:rsidRPr="00006447">
        <w:rPr>
          <w:rFonts w:ascii="Sylfaen" w:hAnsi="Sylfaen" w:cs="Sylfaen"/>
        </w:rPr>
        <w:t>რომლებიც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არ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შედის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მიმდინარე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დავალების</w:t>
      </w:r>
      <w:proofErr w:type="spellEnd"/>
      <w:r w:rsidRPr="00006447">
        <w:t xml:space="preserve"> </w:t>
      </w:r>
      <w:proofErr w:type="spellStart"/>
      <w:r w:rsidRPr="00006447">
        <w:rPr>
          <w:rFonts w:ascii="Sylfaen" w:hAnsi="Sylfaen" w:cs="Sylfaen"/>
        </w:rPr>
        <w:t>ფარგლებში</w:t>
      </w:r>
      <w:proofErr w:type="spellEnd"/>
      <w:r w:rsidRPr="00006447">
        <w:t>.</w:t>
      </w:r>
    </w:p>
    <w:p w14:paraId="34CF7702" w14:textId="77777777" w:rsidR="004051E8" w:rsidRDefault="004051E8"/>
    <w:sectPr w:rsidR="004051E8" w:rsidSect="00BF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F96"/>
    <w:multiLevelType w:val="multilevel"/>
    <w:tmpl w:val="9F32A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22585"/>
    <w:multiLevelType w:val="multilevel"/>
    <w:tmpl w:val="0EE0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0386"/>
    <w:multiLevelType w:val="multilevel"/>
    <w:tmpl w:val="DAC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A6A8D"/>
    <w:multiLevelType w:val="multilevel"/>
    <w:tmpl w:val="E31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10166"/>
    <w:multiLevelType w:val="multilevel"/>
    <w:tmpl w:val="964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40552"/>
    <w:multiLevelType w:val="multilevel"/>
    <w:tmpl w:val="AA9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E7C15"/>
    <w:multiLevelType w:val="multilevel"/>
    <w:tmpl w:val="0ED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1317D"/>
    <w:multiLevelType w:val="multilevel"/>
    <w:tmpl w:val="A18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E0F9F"/>
    <w:multiLevelType w:val="multilevel"/>
    <w:tmpl w:val="F2FC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63BFB"/>
    <w:multiLevelType w:val="multilevel"/>
    <w:tmpl w:val="B6345C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52154"/>
    <w:multiLevelType w:val="multilevel"/>
    <w:tmpl w:val="9A5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342CC"/>
    <w:multiLevelType w:val="multilevel"/>
    <w:tmpl w:val="89027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95570"/>
    <w:multiLevelType w:val="multilevel"/>
    <w:tmpl w:val="C82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35E38"/>
    <w:multiLevelType w:val="multilevel"/>
    <w:tmpl w:val="A050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0F90"/>
    <w:multiLevelType w:val="multilevel"/>
    <w:tmpl w:val="98A0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B2315"/>
    <w:multiLevelType w:val="multilevel"/>
    <w:tmpl w:val="3E1E6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5444E"/>
    <w:multiLevelType w:val="multilevel"/>
    <w:tmpl w:val="30547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B095D"/>
    <w:multiLevelType w:val="multilevel"/>
    <w:tmpl w:val="EB1A0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A663B"/>
    <w:multiLevelType w:val="multilevel"/>
    <w:tmpl w:val="81C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110510"/>
    <w:multiLevelType w:val="multilevel"/>
    <w:tmpl w:val="DBB8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D4582"/>
    <w:multiLevelType w:val="multilevel"/>
    <w:tmpl w:val="903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D7C62"/>
    <w:multiLevelType w:val="multilevel"/>
    <w:tmpl w:val="11DEA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F6829"/>
    <w:multiLevelType w:val="multilevel"/>
    <w:tmpl w:val="80886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558032">
    <w:abstractNumId w:val="14"/>
  </w:num>
  <w:num w:numId="2" w16cid:durableId="445120973">
    <w:abstractNumId w:val="0"/>
  </w:num>
  <w:num w:numId="3" w16cid:durableId="700402402">
    <w:abstractNumId w:val="8"/>
  </w:num>
  <w:num w:numId="4" w16cid:durableId="723793166">
    <w:abstractNumId w:val="22"/>
  </w:num>
  <w:num w:numId="5" w16cid:durableId="349575640">
    <w:abstractNumId w:val="1"/>
  </w:num>
  <w:num w:numId="6" w16cid:durableId="1125655071">
    <w:abstractNumId w:val="4"/>
  </w:num>
  <w:num w:numId="7" w16cid:durableId="394593055">
    <w:abstractNumId w:val="3"/>
  </w:num>
  <w:num w:numId="8" w16cid:durableId="1687361296">
    <w:abstractNumId w:val="18"/>
  </w:num>
  <w:num w:numId="9" w16cid:durableId="1820877368">
    <w:abstractNumId w:val="20"/>
  </w:num>
  <w:num w:numId="10" w16cid:durableId="1331175601">
    <w:abstractNumId w:val="12"/>
  </w:num>
  <w:num w:numId="11" w16cid:durableId="520053797">
    <w:abstractNumId w:val="2"/>
  </w:num>
  <w:num w:numId="12" w16cid:durableId="597522396">
    <w:abstractNumId w:val="5"/>
  </w:num>
  <w:num w:numId="13" w16cid:durableId="454059809">
    <w:abstractNumId w:val="19"/>
  </w:num>
  <w:num w:numId="14" w16cid:durableId="1882277925">
    <w:abstractNumId w:val="7"/>
  </w:num>
  <w:num w:numId="15" w16cid:durableId="112864727">
    <w:abstractNumId w:val="15"/>
  </w:num>
  <w:num w:numId="16" w16cid:durableId="1900286722">
    <w:abstractNumId w:val="16"/>
  </w:num>
  <w:num w:numId="17" w16cid:durableId="1725374188">
    <w:abstractNumId w:val="13"/>
  </w:num>
  <w:num w:numId="18" w16cid:durableId="21172990">
    <w:abstractNumId w:val="21"/>
  </w:num>
  <w:num w:numId="19" w16cid:durableId="1911771707">
    <w:abstractNumId w:val="6"/>
  </w:num>
  <w:num w:numId="20" w16cid:durableId="1431855936">
    <w:abstractNumId w:val="17"/>
  </w:num>
  <w:num w:numId="21" w16cid:durableId="1743285066">
    <w:abstractNumId w:val="11"/>
  </w:num>
  <w:num w:numId="22" w16cid:durableId="1023939599">
    <w:abstractNumId w:val="10"/>
  </w:num>
  <w:num w:numId="23" w16cid:durableId="88291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4E"/>
    <w:rsid w:val="00006447"/>
    <w:rsid w:val="00154E4E"/>
    <w:rsid w:val="002003F6"/>
    <w:rsid w:val="002673EF"/>
    <w:rsid w:val="004051E8"/>
    <w:rsid w:val="00513C6D"/>
    <w:rsid w:val="006A5D27"/>
    <w:rsid w:val="00791823"/>
    <w:rsid w:val="009015AD"/>
    <w:rsid w:val="009076CF"/>
    <w:rsid w:val="00955827"/>
    <w:rsid w:val="009A7A34"/>
    <w:rsid w:val="00A44AE7"/>
    <w:rsid w:val="00A53903"/>
    <w:rsid w:val="00BA2B2C"/>
    <w:rsid w:val="00BF123C"/>
    <w:rsid w:val="00E0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44A"/>
  <w15:chartTrackingRefBased/>
  <w15:docId w15:val="{97CB18AF-C7D6-45C5-8F56-F1140C2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 Estebanez, Miguel Angel</dc:creator>
  <cp:keywords/>
  <dc:description/>
  <cp:lastModifiedBy>Mariam Silagadze</cp:lastModifiedBy>
  <cp:revision>7</cp:revision>
  <dcterms:created xsi:type="dcterms:W3CDTF">2026-05-19T07:54:00Z</dcterms:created>
  <dcterms:modified xsi:type="dcterms:W3CDTF">2026-06-18T13:14:00Z</dcterms:modified>
</cp:coreProperties>
</file>